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57" w:rsidRPr="00A94632" w:rsidRDefault="00B21D57" w:rsidP="00B21D57">
      <w:pPr>
        <w:jc w:val="both"/>
      </w:pP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 xml:space="preserve">Муниципальное  общеобразовательное учреждение </w:t>
      </w: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>«Средняя общеобразовательная школа №1»</w:t>
      </w:r>
    </w:p>
    <w:p w:rsidR="00B21D57" w:rsidRPr="00A94632" w:rsidRDefault="00B21D57" w:rsidP="00B21D57">
      <w:pPr>
        <w:jc w:val="center"/>
      </w:pPr>
      <w:r w:rsidRPr="00A94632">
        <w:rPr>
          <w:b/>
        </w:rPr>
        <w:t>города Валуйки Белгородской области</w:t>
      </w:r>
    </w:p>
    <w:p w:rsidR="00B21D57" w:rsidRPr="00A94632" w:rsidRDefault="00B21D57" w:rsidP="00B21D57">
      <w:pPr>
        <w:jc w:val="center"/>
        <w:rPr>
          <w:b/>
          <w:i/>
        </w:rPr>
      </w:pPr>
    </w:p>
    <w:tbl>
      <w:tblPr>
        <w:tblW w:w="5332" w:type="pct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156"/>
        <w:gridCol w:w="3715"/>
      </w:tblGrid>
      <w:tr w:rsidR="00B21D57" w:rsidRPr="00A94632" w:rsidTr="00B21D57">
        <w:trPr>
          <w:trHeight w:val="312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</w:rPr>
            </w:pPr>
            <w:r w:rsidRPr="00A94632">
              <w:rPr>
                <w:b/>
              </w:rPr>
              <w:t>«Согласовано»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Руководитель МО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_________Савченко Е. М.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 xml:space="preserve">Протокол № ___ </w:t>
            </w:r>
            <w:proofErr w:type="gramStart"/>
            <w:r w:rsidRPr="00A94632">
              <w:t>от</w:t>
            </w:r>
            <w:proofErr w:type="gramEnd"/>
            <w:r w:rsidRPr="00A94632">
              <w:t xml:space="preserve"> </w:t>
            </w:r>
          </w:p>
          <w:p w:rsidR="00B21D57" w:rsidRPr="00A94632" w:rsidRDefault="00B21D57">
            <w:pPr>
              <w:tabs>
                <w:tab w:val="left" w:pos="9288"/>
              </w:tabs>
              <w:spacing w:line="276" w:lineRule="auto"/>
              <w:jc w:val="both"/>
            </w:pPr>
            <w:r w:rsidRPr="00A94632">
              <w:t>«____»__________2017 г.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  <w:color w:val="000000"/>
              </w:rPr>
            </w:pPr>
          </w:p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</w:rPr>
            </w:pPr>
            <w:r w:rsidRPr="00A94632">
              <w:rPr>
                <w:b/>
                <w:color w:val="000000"/>
              </w:rPr>
              <w:t>«С</w:t>
            </w:r>
            <w:r w:rsidRPr="00A94632">
              <w:rPr>
                <w:b/>
              </w:rPr>
              <w:t>огласовано»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 xml:space="preserve">Заместитель директора «МОУ СОШ №1» 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г. Валуйки Белгородской области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________Гнитиева Е. В.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«____»______2017 г.</w:t>
            </w:r>
          </w:p>
          <w:p w:rsidR="00B21D57" w:rsidRPr="00A94632" w:rsidRDefault="00B21D57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B21D57" w:rsidRPr="00A94632" w:rsidRDefault="00B21D57">
            <w:pPr>
              <w:tabs>
                <w:tab w:val="left" w:pos="9288"/>
              </w:tabs>
              <w:jc w:val="center"/>
              <w:rPr>
                <w:b/>
              </w:rPr>
            </w:pPr>
            <w:r w:rsidRPr="00A94632">
              <w:rPr>
                <w:b/>
              </w:rPr>
              <w:t>«Утверждаю»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 xml:space="preserve">Директор МОУ «СОШ №1» 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>г. Валуйки Белгородской области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 xml:space="preserve">________ </w:t>
            </w:r>
            <w:proofErr w:type="spellStart"/>
            <w:r w:rsidRPr="00A94632">
              <w:t>Будыкина</w:t>
            </w:r>
            <w:proofErr w:type="spellEnd"/>
            <w:r w:rsidRPr="00A94632">
              <w:t xml:space="preserve"> С. А.</w:t>
            </w:r>
          </w:p>
          <w:p w:rsidR="00B21D57" w:rsidRPr="00A94632" w:rsidRDefault="00B21D57">
            <w:pPr>
              <w:tabs>
                <w:tab w:val="left" w:pos="9288"/>
              </w:tabs>
              <w:jc w:val="both"/>
            </w:pPr>
            <w:r w:rsidRPr="00A94632">
              <w:t xml:space="preserve">Приказ № ___ </w:t>
            </w:r>
          </w:p>
          <w:p w:rsidR="00B21D57" w:rsidRPr="00A94632" w:rsidRDefault="00B21D57">
            <w:pPr>
              <w:tabs>
                <w:tab w:val="left" w:pos="9288"/>
              </w:tabs>
              <w:spacing w:line="276" w:lineRule="auto"/>
              <w:jc w:val="both"/>
            </w:pPr>
            <w:r w:rsidRPr="00A94632">
              <w:t>от «___»__________2017 г.</w:t>
            </w:r>
          </w:p>
        </w:tc>
      </w:tr>
    </w:tbl>
    <w:p w:rsidR="00B21D57" w:rsidRPr="00A94632" w:rsidRDefault="00B21D57" w:rsidP="00B21D57">
      <w:pPr>
        <w:jc w:val="center"/>
        <w:rPr>
          <w:b/>
          <w:i/>
        </w:rPr>
      </w:pPr>
    </w:p>
    <w:p w:rsidR="00B21D57" w:rsidRPr="00A94632" w:rsidRDefault="00B21D57" w:rsidP="00B21D57">
      <w:pPr>
        <w:rPr>
          <w:b/>
        </w:rPr>
      </w:pPr>
    </w:p>
    <w:p w:rsidR="00B21D57" w:rsidRPr="00A94632" w:rsidRDefault="00B21D57" w:rsidP="00B21D57">
      <w:pPr>
        <w:rPr>
          <w:b/>
        </w:rPr>
      </w:pPr>
    </w:p>
    <w:p w:rsidR="00B21D57" w:rsidRPr="00A94632" w:rsidRDefault="00B21D57" w:rsidP="00B21D57">
      <w:pPr>
        <w:rPr>
          <w:b/>
        </w:rPr>
      </w:pPr>
    </w:p>
    <w:p w:rsidR="00B21D57" w:rsidRPr="00A94632" w:rsidRDefault="00B21D57" w:rsidP="00B21D57">
      <w:pPr>
        <w:jc w:val="center"/>
        <w:rPr>
          <w:i/>
        </w:rPr>
      </w:pP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>Рабочая программа</w:t>
      </w:r>
    </w:p>
    <w:p w:rsidR="00B21D57" w:rsidRPr="00A94632" w:rsidRDefault="00B21D57" w:rsidP="00B21D57">
      <w:pPr>
        <w:jc w:val="center"/>
        <w:rPr>
          <w:b/>
        </w:rPr>
      </w:pP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>по учебному курсу «Русский язык»</w:t>
      </w:r>
    </w:p>
    <w:p w:rsidR="00B21D57" w:rsidRPr="00A94632" w:rsidRDefault="00B21D57" w:rsidP="00B21D57">
      <w:pPr>
        <w:jc w:val="center"/>
        <w:rPr>
          <w:b/>
        </w:rPr>
      </w:pP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>ФКГОС (уровень основного общего образования)</w:t>
      </w:r>
    </w:p>
    <w:p w:rsidR="00B21D57" w:rsidRPr="00A94632" w:rsidRDefault="00B21D57" w:rsidP="00B21D57">
      <w:pPr>
        <w:jc w:val="center"/>
        <w:rPr>
          <w:b/>
        </w:rPr>
      </w:pPr>
      <w:r w:rsidRPr="00A94632">
        <w:rPr>
          <w:b/>
        </w:rPr>
        <w:t xml:space="preserve">УМК </w:t>
      </w:r>
      <w:r w:rsidR="00574BAF" w:rsidRPr="00A94632">
        <w:rPr>
          <w:b/>
        </w:rPr>
        <w:t>М.М.Разумовская</w:t>
      </w: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</w:rPr>
      </w:pPr>
      <w:r w:rsidRPr="00A94632">
        <w:rPr>
          <w:b/>
        </w:rPr>
        <w:t>Базовый уровень</w:t>
      </w: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21D57" w:rsidRPr="00A94632" w:rsidRDefault="00B21D57" w:rsidP="00B21D5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4632">
        <w:rPr>
          <w:b/>
        </w:rPr>
        <w:t>201</w:t>
      </w:r>
      <w:r w:rsidR="00F715D2">
        <w:rPr>
          <w:b/>
        </w:rPr>
        <w:t>7</w:t>
      </w:r>
      <w:bookmarkStart w:id="0" w:name="_GoBack"/>
      <w:bookmarkEnd w:id="0"/>
      <w:r w:rsidRPr="00A94632">
        <w:rPr>
          <w:b/>
        </w:rPr>
        <w:t xml:space="preserve"> год</w:t>
      </w:r>
    </w:p>
    <w:p w:rsidR="00B21D57" w:rsidRPr="00A94632" w:rsidRDefault="00B21D57" w:rsidP="00B21D57">
      <w:pPr>
        <w:pStyle w:val="31"/>
        <w:keepNext/>
        <w:keepLines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21D57" w:rsidRPr="00A94632" w:rsidRDefault="00B21D57" w:rsidP="00B21D57">
      <w:pPr>
        <w:keepNext/>
        <w:jc w:val="both"/>
      </w:pPr>
      <w:r w:rsidRPr="00A94632">
        <w:t>Рабочая программа по русскому языку для 5-9 классов составлена на основе:</w:t>
      </w:r>
    </w:p>
    <w:p w:rsidR="00AC1EA0" w:rsidRPr="00A94632" w:rsidRDefault="00316FBE" w:rsidP="00AC1EA0">
      <w:pPr>
        <w:ind w:left="360"/>
        <w:jc w:val="both"/>
      </w:pPr>
      <w:r w:rsidRPr="00A94632">
        <w:t>П</w:t>
      </w:r>
      <w:r w:rsidR="00B21D57" w:rsidRPr="00A94632">
        <w:t xml:space="preserve">рограммы по </w:t>
      </w:r>
      <w:r w:rsidRPr="00A94632">
        <w:t>русскому языку 5-9 классов, допущенной Департаментом общего среднего образования Министерства образования Российской Федерации:</w:t>
      </w:r>
      <w:r w:rsidR="00AC1EA0" w:rsidRPr="00A94632">
        <w:t xml:space="preserve"> Сборник программ</w:t>
      </w:r>
      <w:r w:rsidRPr="00A94632">
        <w:t xml:space="preserve"> </w:t>
      </w:r>
      <w:r w:rsidR="00AC1EA0" w:rsidRPr="00A94632">
        <w:t xml:space="preserve">по русскому языку для 5-9 классов общеобразовательной школы </w:t>
      </w:r>
      <w:r w:rsidR="00B21D57" w:rsidRPr="00A94632">
        <w:t xml:space="preserve">/ </w:t>
      </w:r>
      <w:r w:rsidR="00AC1EA0" w:rsidRPr="00A94632">
        <w:t>а</w:t>
      </w:r>
      <w:r w:rsidR="00B21D57" w:rsidRPr="00A94632">
        <w:t>вт</w:t>
      </w:r>
      <w:r w:rsidR="00AC1EA0" w:rsidRPr="00A94632">
        <w:t>.- сост.</w:t>
      </w:r>
      <w:r w:rsidR="00B21D57" w:rsidRPr="00A94632">
        <w:t xml:space="preserve"> М.М. Разумовская, В.И. Капинос, С.И. Львова, Г.А. Богданова, В.В. Львов.</w:t>
      </w:r>
      <w:proofErr w:type="gramStart"/>
      <w:r w:rsidR="00B21D57" w:rsidRPr="00A94632">
        <w:t xml:space="preserve"> </w:t>
      </w:r>
      <w:r w:rsidR="00AC1EA0" w:rsidRPr="00A94632">
        <w:t>.</w:t>
      </w:r>
      <w:proofErr w:type="gramEnd"/>
      <w:r w:rsidR="00AC1EA0" w:rsidRPr="00A94632">
        <w:t>- М.: Дрофа, 2010.- 222с.</w:t>
      </w:r>
    </w:p>
    <w:p w:rsidR="00B3189E" w:rsidRPr="00A94632" w:rsidRDefault="00AC1EA0" w:rsidP="00B3189E">
      <w:pPr>
        <w:ind w:left="-284" w:firstLine="426"/>
        <w:jc w:val="both"/>
      </w:pPr>
      <w:r w:rsidRPr="00A94632">
        <w:rPr>
          <w:b/>
        </w:rPr>
        <w:t>Для реализации</w:t>
      </w:r>
      <w:r w:rsidRPr="00A94632">
        <w:t xml:space="preserve"> </w:t>
      </w:r>
      <w:r w:rsidRPr="00A94632">
        <w:rPr>
          <w:b/>
        </w:rPr>
        <w:t>данной рабочей программы предусмотрены  у</w:t>
      </w:r>
      <w:r w:rsidRPr="00A94632">
        <w:t>чебники</w:t>
      </w:r>
      <w:proofErr w:type="gramStart"/>
      <w:r w:rsidR="00B3189E" w:rsidRPr="00A94632">
        <w:t xml:space="preserve"> :</w:t>
      </w:r>
      <w:proofErr w:type="gramEnd"/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  <w:bCs/>
        </w:rPr>
        <w:t>УМК для 5 класса:</w:t>
      </w:r>
      <w:r w:rsidRPr="00A94632">
        <w:t xml:space="preserve"> Русский язык: 5 </w:t>
      </w:r>
      <w:proofErr w:type="spellStart"/>
      <w:r w:rsidRPr="00A94632">
        <w:t>кл</w:t>
      </w:r>
      <w:proofErr w:type="spellEnd"/>
      <w:r w:rsidRPr="00A94632">
        <w:t xml:space="preserve">., учебник для общеобразовательных учреждений/ М.М. Разумовская, С.И. Львова, В.И. Капинос, и др. под ред. М.М. Разумовской, П.А. </w:t>
      </w:r>
      <w:proofErr w:type="spellStart"/>
      <w:r w:rsidRPr="00A94632">
        <w:t>Леканта</w:t>
      </w:r>
      <w:proofErr w:type="spellEnd"/>
      <w:r w:rsidRPr="00A94632">
        <w:t>. – 18- е изд</w:t>
      </w:r>
      <w:proofErr w:type="gramStart"/>
      <w:r w:rsidRPr="00A94632">
        <w:t>.с</w:t>
      </w:r>
      <w:proofErr w:type="gramEnd"/>
      <w:r w:rsidRPr="00A94632">
        <w:t xml:space="preserve">тереотип. –М.: Дрофа, 2012.-317 с.: ил., 8 л. </w:t>
      </w:r>
      <w:proofErr w:type="spellStart"/>
      <w:r w:rsidRPr="00A94632">
        <w:t>цв</w:t>
      </w:r>
      <w:proofErr w:type="spellEnd"/>
      <w:r w:rsidRPr="00A94632">
        <w:t>. вкл.</w:t>
      </w:r>
    </w:p>
    <w:p w:rsidR="00B3189E" w:rsidRPr="00A94632" w:rsidRDefault="00B3189E" w:rsidP="00B3189E">
      <w:pPr>
        <w:ind w:left="-284" w:firstLine="426"/>
        <w:jc w:val="both"/>
      </w:pPr>
      <w:r w:rsidRPr="00A94632">
        <w:t xml:space="preserve">Электронное учебное издание «Русский язык»: 5 класс. Мультимедийное приложение к учебнику под редакцией М.М. Разумовской и П.А. </w:t>
      </w:r>
      <w:proofErr w:type="spellStart"/>
      <w:r w:rsidRPr="00A94632">
        <w:t>Леканта</w:t>
      </w:r>
      <w:proofErr w:type="spellEnd"/>
      <w:r w:rsidRPr="00A94632">
        <w:t>.- ООО  Дрофа. 2011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  <w:bCs/>
        </w:rPr>
        <w:t>УМК для 6 класса:</w:t>
      </w:r>
      <w:r w:rsidRPr="00A94632">
        <w:t xml:space="preserve"> Русский язык, 6 класс: учебник для общеобразовательных учреждений/ М.М.Разумовская, С.И.Львов, В.И.Капинос и др.</w:t>
      </w:r>
      <w:proofErr w:type="gramStart"/>
      <w:r w:rsidRPr="00A94632">
        <w:t xml:space="preserve"> :</w:t>
      </w:r>
      <w:proofErr w:type="gramEnd"/>
      <w:r w:rsidRPr="00A94632">
        <w:t xml:space="preserve"> под ред. М.М. Разумовской, П.А. </w:t>
      </w:r>
      <w:proofErr w:type="spellStart"/>
      <w:r w:rsidRPr="00A94632">
        <w:t>Леканта</w:t>
      </w:r>
      <w:proofErr w:type="spellEnd"/>
      <w:r w:rsidRPr="00A94632">
        <w:t xml:space="preserve">.- 11-е изд., - М.: «Дрофа», 2013.-363 с.: ил.,8 л. </w:t>
      </w:r>
      <w:proofErr w:type="spellStart"/>
      <w:r w:rsidRPr="00A94632">
        <w:t>Цв</w:t>
      </w:r>
      <w:proofErr w:type="spellEnd"/>
      <w:r w:rsidRPr="00A94632">
        <w:t>. вкл.</w:t>
      </w:r>
    </w:p>
    <w:p w:rsidR="00B3189E" w:rsidRPr="00A94632" w:rsidRDefault="00B3189E" w:rsidP="00B3189E">
      <w:pPr>
        <w:widowControl w:val="0"/>
        <w:tabs>
          <w:tab w:val="left" w:pos="572"/>
        </w:tabs>
        <w:ind w:left="-284" w:right="40" w:firstLine="426"/>
        <w:jc w:val="both"/>
      </w:pPr>
      <w:r w:rsidRPr="00A94632">
        <w:rPr>
          <w:iCs/>
          <w:color w:val="000000"/>
          <w:shd w:val="clear" w:color="auto" w:fill="FFFFFF"/>
        </w:rPr>
        <w:t xml:space="preserve">Русский </w:t>
      </w:r>
      <w:r w:rsidRPr="00A94632">
        <w:t xml:space="preserve">язык. 6 </w:t>
      </w:r>
      <w:proofErr w:type="spellStart"/>
      <w:r w:rsidRPr="00A94632">
        <w:t>кл</w:t>
      </w:r>
      <w:proofErr w:type="spellEnd"/>
      <w:r w:rsidRPr="00A94632">
        <w:t>. Мультимедийное приложение к учебнику под редакцией М. М. Разу</w:t>
      </w:r>
      <w:r w:rsidRPr="00A94632">
        <w:softHyphen/>
        <w:t xml:space="preserve">мовской и П. А. </w:t>
      </w:r>
      <w:proofErr w:type="spellStart"/>
      <w:r w:rsidRPr="00A94632">
        <w:t>Леканта</w:t>
      </w:r>
      <w:proofErr w:type="spellEnd"/>
      <w:r w:rsidRPr="00A94632">
        <w:t>. - М.</w:t>
      </w:r>
      <w:proofErr w:type="gramStart"/>
      <w:r w:rsidRPr="00A94632">
        <w:t xml:space="preserve"> :</w:t>
      </w:r>
      <w:proofErr w:type="gramEnd"/>
      <w:r w:rsidRPr="00A94632">
        <w:t xml:space="preserve"> Дрофа, 2010. - 37,3 МБ. - (Электронное учебное издание).</w:t>
      </w:r>
    </w:p>
    <w:p w:rsidR="00B3189E" w:rsidRPr="00A94632" w:rsidRDefault="00B3189E" w:rsidP="00B3189E">
      <w:pPr>
        <w:keepNext/>
        <w:ind w:left="-284" w:firstLine="426"/>
        <w:jc w:val="both"/>
      </w:pPr>
      <w:r w:rsidRPr="00A94632">
        <w:rPr>
          <w:b/>
          <w:bCs/>
        </w:rPr>
        <w:t>УМК для 7 класса:</w:t>
      </w:r>
      <w:r w:rsidRPr="00A94632">
        <w:rPr>
          <w:b/>
        </w:rPr>
        <w:t xml:space="preserve"> : </w:t>
      </w:r>
      <w:r w:rsidRPr="00A94632">
        <w:t xml:space="preserve">Русский язык: 7 </w:t>
      </w:r>
      <w:proofErr w:type="spellStart"/>
      <w:r w:rsidRPr="00A94632">
        <w:t>кл</w:t>
      </w:r>
      <w:proofErr w:type="spellEnd"/>
      <w:r w:rsidRPr="00A94632">
        <w:t xml:space="preserve">., учебник для общеобразовательных учреждений/ М.М. Разумовская, С.И. Львова, В.И. Капинос, и др. под ред. М.М. Разумовской, П.А. </w:t>
      </w:r>
      <w:proofErr w:type="spellStart"/>
      <w:r w:rsidRPr="00A94632">
        <w:t>Леканта</w:t>
      </w:r>
      <w:proofErr w:type="spellEnd"/>
      <w:r w:rsidRPr="00A94632">
        <w:t xml:space="preserve">. – 11 е </w:t>
      </w:r>
      <w:proofErr w:type="spellStart"/>
      <w:r w:rsidRPr="00A94632">
        <w:t>изд</w:t>
      </w:r>
      <w:proofErr w:type="gramStart"/>
      <w:r w:rsidRPr="00A94632">
        <w:t>.п</w:t>
      </w:r>
      <w:proofErr w:type="gramEnd"/>
      <w:r w:rsidRPr="00A94632">
        <w:t>ерераб</w:t>
      </w:r>
      <w:proofErr w:type="spellEnd"/>
      <w:r w:rsidRPr="00A94632">
        <w:t>. –</w:t>
      </w:r>
      <w:proofErr w:type="spellStart"/>
      <w:r w:rsidRPr="00A94632">
        <w:t>М.:Дрофа</w:t>
      </w:r>
      <w:proofErr w:type="spellEnd"/>
      <w:r w:rsidRPr="00A94632">
        <w:t xml:space="preserve">, 2007.- 316 с.: ил.,8 </w:t>
      </w:r>
      <w:proofErr w:type="spellStart"/>
      <w:r w:rsidRPr="00A94632">
        <w:t>л.цв.вкл</w:t>
      </w:r>
      <w:proofErr w:type="spellEnd"/>
      <w:r w:rsidRPr="00A94632">
        <w:t>.</w:t>
      </w:r>
    </w:p>
    <w:p w:rsidR="00B3189E" w:rsidRPr="00A94632" w:rsidRDefault="00B3189E" w:rsidP="00B3189E">
      <w:pPr>
        <w:keepNext/>
        <w:tabs>
          <w:tab w:val="left" w:pos="572"/>
        </w:tabs>
        <w:ind w:left="-284" w:right="40" w:firstLine="426"/>
        <w:jc w:val="both"/>
      </w:pPr>
      <w:r w:rsidRPr="00A94632">
        <w:rPr>
          <w:i/>
          <w:iCs/>
          <w:color w:val="000000"/>
          <w:shd w:val="clear" w:color="auto" w:fill="FFFFFF"/>
        </w:rPr>
        <w:t xml:space="preserve">Русский </w:t>
      </w:r>
      <w:r w:rsidRPr="00A94632">
        <w:t xml:space="preserve">язык. 7 </w:t>
      </w:r>
      <w:proofErr w:type="spellStart"/>
      <w:r w:rsidRPr="00A94632">
        <w:t>кл</w:t>
      </w:r>
      <w:proofErr w:type="spellEnd"/>
      <w:r w:rsidRPr="00A94632">
        <w:t>. Мультимедийное приложение к учебнику под редакцией М. М. Разу</w:t>
      </w:r>
      <w:r w:rsidRPr="00A94632">
        <w:softHyphen/>
        <w:t xml:space="preserve">мовской и П. А. </w:t>
      </w:r>
      <w:proofErr w:type="spellStart"/>
      <w:r w:rsidRPr="00A94632">
        <w:t>Леканта</w:t>
      </w:r>
      <w:proofErr w:type="spellEnd"/>
      <w:r w:rsidRPr="00A94632">
        <w:t>. - М.</w:t>
      </w:r>
      <w:proofErr w:type="gramStart"/>
      <w:r w:rsidRPr="00A94632">
        <w:t xml:space="preserve"> :</w:t>
      </w:r>
      <w:proofErr w:type="gramEnd"/>
      <w:r w:rsidRPr="00A94632">
        <w:t xml:space="preserve"> Дрофа, 2010. - 37,3 МБ. - (Электронное учебное издание).</w:t>
      </w:r>
    </w:p>
    <w:p w:rsidR="00B3189E" w:rsidRPr="00A94632" w:rsidRDefault="00B3189E" w:rsidP="00B3189E">
      <w:pPr>
        <w:ind w:left="-284" w:firstLine="426"/>
        <w:jc w:val="both"/>
        <w:rPr>
          <w:bCs/>
        </w:rPr>
      </w:pPr>
      <w:r w:rsidRPr="00A94632">
        <w:rPr>
          <w:b/>
          <w:bCs/>
        </w:rPr>
        <w:t>УМК для 8 класса:</w:t>
      </w:r>
      <w:r w:rsidRPr="00A94632">
        <w:rPr>
          <w:bCs/>
        </w:rPr>
        <w:t xml:space="preserve"> Русский язык. 8 </w:t>
      </w:r>
      <w:proofErr w:type="spellStart"/>
      <w:r w:rsidRPr="00A94632">
        <w:rPr>
          <w:bCs/>
        </w:rPr>
        <w:t>кл</w:t>
      </w:r>
      <w:proofErr w:type="spellEnd"/>
      <w:r w:rsidRPr="00A94632">
        <w:rPr>
          <w:bCs/>
        </w:rPr>
        <w:t xml:space="preserve">.: учеб. для </w:t>
      </w:r>
      <w:proofErr w:type="spellStart"/>
      <w:r w:rsidRPr="00A94632">
        <w:rPr>
          <w:bCs/>
        </w:rPr>
        <w:t>общеобразоват</w:t>
      </w:r>
      <w:proofErr w:type="spellEnd"/>
      <w:r w:rsidRPr="00A94632">
        <w:rPr>
          <w:bCs/>
        </w:rPr>
        <w:t>. учреждений / М.М. Разумовская, С.И. Львова, В.И. Капинос.; под</w:t>
      </w:r>
      <w:proofErr w:type="gramStart"/>
      <w:r w:rsidRPr="00A94632">
        <w:rPr>
          <w:bCs/>
        </w:rPr>
        <w:t>.</w:t>
      </w:r>
      <w:proofErr w:type="gramEnd"/>
      <w:r w:rsidRPr="00A94632">
        <w:rPr>
          <w:bCs/>
        </w:rPr>
        <w:t xml:space="preserve"> </w:t>
      </w:r>
      <w:proofErr w:type="gramStart"/>
      <w:r w:rsidRPr="00A94632">
        <w:rPr>
          <w:bCs/>
        </w:rPr>
        <w:t>р</w:t>
      </w:r>
      <w:proofErr w:type="gramEnd"/>
      <w:r w:rsidRPr="00A94632">
        <w:rPr>
          <w:bCs/>
        </w:rPr>
        <w:t xml:space="preserve">ед. М.М. Разумовской, П.А. </w:t>
      </w:r>
      <w:proofErr w:type="spellStart"/>
      <w:r w:rsidRPr="00A94632">
        <w:rPr>
          <w:bCs/>
        </w:rPr>
        <w:t>Леканта</w:t>
      </w:r>
      <w:proofErr w:type="spellEnd"/>
      <w:r w:rsidRPr="00A94632">
        <w:rPr>
          <w:bCs/>
        </w:rPr>
        <w:t>.- 10 изд.– М.: Дрофа, 2012. – 269 с.</w:t>
      </w:r>
    </w:p>
    <w:p w:rsidR="00B3189E" w:rsidRPr="00A94632" w:rsidRDefault="00B3189E" w:rsidP="00B3189E">
      <w:pPr>
        <w:ind w:left="-284" w:firstLine="426"/>
        <w:jc w:val="both"/>
        <w:rPr>
          <w:bCs/>
        </w:rPr>
      </w:pPr>
      <w:r w:rsidRPr="00A94632">
        <w:rPr>
          <w:b/>
          <w:bCs/>
        </w:rPr>
        <w:t>УМК для 9 класса:</w:t>
      </w:r>
      <w:r w:rsidRPr="00A94632">
        <w:rPr>
          <w:bCs/>
        </w:rPr>
        <w:t xml:space="preserve"> Русский язык. 9 </w:t>
      </w:r>
      <w:proofErr w:type="spellStart"/>
      <w:r w:rsidRPr="00A94632">
        <w:rPr>
          <w:bCs/>
        </w:rPr>
        <w:t>кл</w:t>
      </w:r>
      <w:proofErr w:type="spellEnd"/>
      <w:r w:rsidRPr="00A94632">
        <w:rPr>
          <w:bCs/>
        </w:rPr>
        <w:t xml:space="preserve">.: учеб. для </w:t>
      </w:r>
      <w:proofErr w:type="spellStart"/>
      <w:r w:rsidRPr="00A94632">
        <w:rPr>
          <w:bCs/>
        </w:rPr>
        <w:t>общеобразоват</w:t>
      </w:r>
      <w:proofErr w:type="spellEnd"/>
      <w:r w:rsidRPr="00A94632">
        <w:rPr>
          <w:bCs/>
        </w:rPr>
        <w:t>. учреждений / М.М. Разумовская, С.И. Львова, В.И. Капинос.; под</w:t>
      </w:r>
      <w:proofErr w:type="gramStart"/>
      <w:r w:rsidRPr="00A94632">
        <w:rPr>
          <w:bCs/>
        </w:rPr>
        <w:t>.</w:t>
      </w:r>
      <w:proofErr w:type="gramEnd"/>
      <w:r w:rsidRPr="00A94632">
        <w:rPr>
          <w:bCs/>
        </w:rPr>
        <w:t xml:space="preserve"> </w:t>
      </w:r>
      <w:proofErr w:type="gramStart"/>
      <w:r w:rsidRPr="00A94632">
        <w:rPr>
          <w:bCs/>
        </w:rPr>
        <w:t>р</w:t>
      </w:r>
      <w:proofErr w:type="gramEnd"/>
      <w:r w:rsidRPr="00A94632">
        <w:rPr>
          <w:bCs/>
        </w:rPr>
        <w:t xml:space="preserve">ед. М.М. Разумовской, П.А. </w:t>
      </w:r>
      <w:proofErr w:type="spellStart"/>
      <w:r w:rsidRPr="00A94632">
        <w:rPr>
          <w:bCs/>
        </w:rPr>
        <w:t>Леканта</w:t>
      </w:r>
      <w:proofErr w:type="spellEnd"/>
      <w:r w:rsidRPr="00A94632">
        <w:rPr>
          <w:bCs/>
        </w:rPr>
        <w:t>.- 11 изд., - М.: Дрофа, 2012. – 269 с.</w:t>
      </w:r>
    </w:p>
    <w:p w:rsidR="00B3189E" w:rsidRPr="00A94632" w:rsidRDefault="00B3189E" w:rsidP="00AC1EA0">
      <w:pPr>
        <w:ind w:left="360"/>
        <w:jc w:val="both"/>
      </w:pPr>
    </w:p>
    <w:p w:rsidR="00B21D57" w:rsidRPr="00A94632" w:rsidRDefault="00AC1EA0" w:rsidP="00AC1EA0">
      <w:pPr>
        <w:ind w:left="360"/>
        <w:jc w:val="both"/>
        <w:rPr>
          <w:rStyle w:val="dash0410005f0431005f0437005f0430005f0446005f0020005f0441005f043f005f0438005f0441005f043a005f0430005f005fchar1char1"/>
        </w:rPr>
      </w:pPr>
      <w:r w:rsidRPr="00A94632">
        <w:t xml:space="preserve"> </w:t>
      </w:r>
    </w:p>
    <w:p w:rsidR="00B21D57" w:rsidRPr="00A94632" w:rsidRDefault="00B21D57" w:rsidP="00B21D57">
      <w:pPr>
        <w:pStyle w:val="a3"/>
        <w:keepNext/>
        <w:keepLines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A94632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B3189E" w:rsidRPr="00A94632" w:rsidRDefault="00B3189E" w:rsidP="00B3189E">
      <w:pPr>
        <w:ind w:left="-284" w:firstLine="426"/>
        <w:jc w:val="both"/>
      </w:pPr>
      <w:r w:rsidRPr="00A94632">
        <w:t xml:space="preserve">Программа предназначена для обучающихся 5-9 классов общеобразовательного учреждения.  Содержание обучения русскому языку отобрано и структурировано на основе компетентностного подхода. В соответствии с этим в 5-9 классах формируются и развиваются коммуникативная, языковая, лингвистическая (языковедческая) и </w:t>
      </w:r>
      <w:proofErr w:type="spellStart"/>
      <w:r w:rsidRPr="00A94632">
        <w:t>культуроведческая</w:t>
      </w:r>
      <w:proofErr w:type="spellEnd"/>
      <w:r w:rsidRPr="00A94632">
        <w:t xml:space="preserve">  компетенции.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Коммуникативная компетенция</w:t>
      </w:r>
      <w:r w:rsidRPr="00A94632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Языковая   и   лингвистическая</w:t>
      </w:r>
      <w:r w:rsidRPr="00A94632">
        <w:t xml:space="preserve">   (языковедческая)   компетенции – освоение необходимых знаний о языке как знаковой системе и общественном явлении, его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умение пользоваться различными лингвистическими словарями.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Культуроведческая компетенция</w:t>
      </w:r>
      <w:r w:rsidRPr="00A94632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A94632">
        <w:cr/>
        <w:t xml:space="preserve">Курс русского языка для 8-9 класса направлен на совершенствование речевой деятельности учащихся на основе овладения знаниями об устройстве русского языка и особенностях его </w:t>
      </w:r>
      <w:r w:rsidRPr="00A94632">
        <w:lastRenderedPageBreak/>
        <w:t>употребления в разных условиях общения, на базе усвоения основных норм русского литературного языка, речевого этикета.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Особенность программы:</w:t>
      </w:r>
      <w:r w:rsidRPr="00A94632">
        <w:t xml:space="preserve"> В соответствии с целью обучения усиливается речевая направленность курса. В программе расширена понятийная основа обучения связной речи.</w:t>
      </w:r>
    </w:p>
    <w:p w:rsidR="00B3189E" w:rsidRPr="00A94632" w:rsidRDefault="00B3189E" w:rsidP="00B3189E">
      <w:pPr>
        <w:ind w:left="-284" w:firstLine="426"/>
        <w:jc w:val="both"/>
      </w:pPr>
      <w:r w:rsidRPr="00A94632">
        <w:t xml:space="preserve">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A94632">
        <w:t>речеведческие</w:t>
      </w:r>
      <w:proofErr w:type="spellEnd"/>
      <w:r w:rsidRPr="00A94632">
        <w:t xml:space="preserve"> знания как на систему ориентиров в процессе речевой деятельности, овладеть навыками самоконтроля.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Особенностью работы по развитию речи</w:t>
      </w:r>
      <w:r w:rsidRPr="00A94632">
        <w:t xml:space="preserve"> в 5-9 классах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</w:t>
      </w:r>
    </w:p>
    <w:p w:rsidR="00B3189E" w:rsidRPr="00A94632" w:rsidRDefault="00B3189E" w:rsidP="00B3189E">
      <w:pPr>
        <w:ind w:left="-284" w:firstLine="426"/>
        <w:jc w:val="both"/>
      </w:pPr>
      <w:r w:rsidRPr="00A94632">
        <w:rPr>
          <w:b/>
        </w:rPr>
        <w:t>Главная цель обучения русскому языку</w:t>
      </w:r>
      <w:r w:rsidRPr="00A94632">
        <w:t xml:space="preserve"> в общеобразовательном учреждении состоит в том, чтобы обеспечить языковое развитие  обучающихся, помочь им овладеть речевой деятельностью: сформировать умения и навыки грамотного письма, рационального чтения, научить их правильно говорить и писать на родном языке.</w:t>
      </w:r>
    </w:p>
    <w:p w:rsidR="00B3189E" w:rsidRPr="00A94632" w:rsidRDefault="00B3189E" w:rsidP="00B3189E">
      <w:pPr>
        <w:ind w:left="-284" w:firstLine="426"/>
        <w:jc w:val="both"/>
      </w:pPr>
      <w:r w:rsidRPr="00A94632">
        <w:t xml:space="preserve">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Изучение русского языка в 5-9 направлено на достижение </w:t>
      </w:r>
      <w:r w:rsidRPr="00A94632">
        <w:rPr>
          <w:b/>
        </w:rPr>
        <w:t>следующих целей:</w:t>
      </w:r>
    </w:p>
    <w:p w:rsidR="00B3189E" w:rsidRPr="00A94632" w:rsidRDefault="00B3189E" w:rsidP="00B3189E">
      <w:pPr>
        <w:pStyle w:val="a3"/>
        <w:numPr>
          <w:ilvl w:val="0"/>
          <w:numId w:val="13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формирование любви и уважения к русскому языку, развитие потребности к речевому самосовершенствованию;</w:t>
      </w:r>
    </w:p>
    <w:p w:rsidR="00B3189E" w:rsidRPr="00A94632" w:rsidRDefault="00B3189E" w:rsidP="00B3189E">
      <w:pPr>
        <w:pStyle w:val="a3"/>
        <w:numPr>
          <w:ilvl w:val="0"/>
          <w:numId w:val="13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3189E" w:rsidRPr="00A94632" w:rsidRDefault="00B3189E" w:rsidP="00B3189E">
      <w:pPr>
        <w:pStyle w:val="a3"/>
        <w:numPr>
          <w:ilvl w:val="0"/>
          <w:numId w:val="13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3189E" w:rsidRPr="00A94632" w:rsidRDefault="00B3189E" w:rsidP="00B3189E">
      <w:pPr>
        <w:pStyle w:val="a3"/>
        <w:numPr>
          <w:ilvl w:val="0"/>
          <w:numId w:val="13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3189E" w:rsidRPr="00A94632" w:rsidRDefault="00B3189E" w:rsidP="00B3189E">
      <w:pPr>
        <w:pStyle w:val="a3"/>
        <w:numPr>
          <w:ilvl w:val="0"/>
          <w:numId w:val="13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классификация языковых фактов, оценивание их с точки зрения нормативности, соответствия ситуации, сфере общения; умений работать с лингвистической (языковедческой), культуроведческой литературой.</w:t>
      </w:r>
    </w:p>
    <w:p w:rsidR="00B3189E" w:rsidRPr="00A94632" w:rsidRDefault="00B3189E" w:rsidP="00B3189E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A94632">
        <w:rPr>
          <w:rFonts w:ascii="Times New Roman" w:hAnsi="Times New Roman"/>
          <w:sz w:val="24"/>
          <w:szCs w:val="24"/>
        </w:rPr>
        <w:t>русским языком как средством общения в повседневной жизни,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B3189E" w:rsidRPr="00A94632" w:rsidRDefault="00B3189E" w:rsidP="00B3189E">
      <w:pPr>
        <w:widowControl w:val="0"/>
        <w:tabs>
          <w:tab w:val="left" w:pos="0"/>
        </w:tabs>
        <w:suppressAutoHyphens/>
        <w:autoSpaceDE w:val="0"/>
        <w:jc w:val="both"/>
      </w:pPr>
      <w:r w:rsidRPr="00A94632">
        <w:rPr>
          <w:b/>
          <w:bCs/>
        </w:rPr>
        <w:t xml:space="preserve">освоение знаний </w:t>
      </w:r>
      <w:r w:rsidRPr="00A94632">
        <w:t>о русском языке, его устройстве и функционировании; обогащение словарного запаса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B3189E" w:rsidRPr="00A94632" w:rsidRDefault="00B3189E" w:rsidP="00B3189E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b/>
          <w:bCs/>
          <w:sz w:val="24"/>
          <w:szCs w:val="24"/>
        </w:rPr>
        <w:t xml:space="preserve">формирование способности </w:t>
      </w:r>
      <w:r w:rsidRPr="00A94632">
        <w:rPr>
          <w:rFonts w:ascii="Times New Roman" w:hAnsi="Times New Roman"/>
          <w:sz w:val="24"/>
          <w:szCs w:val="24"/>
        </w:rPr>
        <w:t xml:space="preserve">опознавать, анализировать, сопоставлять, </w:t>
      </w:r>
      <w:r w:rsidRPr="00A94632">
        <w:rPr>
          <w:rFonts w:ascii="Times New Roman" w:hAnsi="Times New Roman"/>
          <w:sz w:val="24"/>
          <w:szCs w:val="24"/>
        </w:rPr>
        <w:lastRenderedPageBreak/>
        <w:t>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переработку.</w:t>
      </w:r>
    </w:p>
    <w:p w:rsidR="00B3189E" w:rsidRPr="00A94632" w:rsidRDefault="00B3189E" w:rsidP="00B3189E">
      <w:pPr>
        <w:autoSpaceDE w:val="0"/>
        <w:ind w:left="-284" w:firstLine="426"/>
        <w:contextualSpacing/>
        <w:jc w:val="center"/>
        <w:rPr>
          <w:b/>
          <w:bCs/>
        </w:rPr>
      </w:pPr>
    </w:p>
    <w:p w:rsidR="00B3189E" w:rsidRPr="00A94632" w:rsidRDefault="00B3189E" w:rsidP="00B3189E">
      <w:pPr>
        <w:autoSpaceDE w:val="0"/>
        <w:ind w:left="-284" w:firstLine="426"/>
        <w:contextualSpacing/>
        <w:jc w:val="center"/>
      </w:pPr>
      <w:r w:rsidRPr="00A94632">
        <w:rPr>
          <w:b/>
          <w:bCs/>
        </w:rPr>
        <w:t xml:space="preserve">Задачи </w:t>
      </w:r>
      <w:r w:rsidRPr="00A94632">
        <w:rPr>
          <w:b/>
        </w:rPr>
        <w:t>обучения</w:t>
      </w:r>
      <w:r w:rsidRPr="00A94632">
        <w:t>:</w:t>
      </w:r>
    </w:p>
    <w:p w:rsidR="00B3189E" w:rsidRPr="00A94632" w:rsidRDefault="00B3189E" w:rsidP="00B3189E">
      <w:pPr>
        <w:pStyle w:val="a3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 xml:space="preserve">дать учащимся представление о роли языка в жизни общества,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A94632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A94632">
        <w:rPr>
          <w:rFonts w:ascii="Times New Roman" w:hAnsi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B3189E" w:rsidRPr="00A94632" w:rsidRDefault="00B3189E" w:rsidP="00B3189E">
      <w:pPr>
        <w:pStyle w:val="a3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B3189E" w:rsidRPr="00A94632" w:rsidRDefault="00B3189E" w:rsidP="00B3189E">
      <w:pPr>
        <w:pStyle w:val="a3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B3189E" w:rsidRPr="00A94632" w:rsidRDefault="00B3189E" w:rsidP="00B21D57">
      <w:pPr>
        <w:pStyle w:val="a3"/>
        <w:keepNext/>
        <w:keepLines/>
        <w:ind w:left="0"/>
        <w:jc w:val="center"/>
        <w:rPr>
          <w:rFonts w:ascii="Times New Roman" w:hAnsi="Times New Roman"/>
          <w:sz w:val="24"/>
          <w:szCs w:val="24"/>
        </w:rPr>
      </w:pPr>
    </w:p>
    <w:p w:rsidR="00B21D57" w:rsidRPr="00A94632" w:rsidRDefault="00B21D57" w:rsidP="00B3189E">
      <w:pPr>
        <w:keepNext/>
        <w:jc w:val="center"/>
        <w:rPr>
          <w:b/>
        </w:rPr>
      </w:pPr>
      <w:r w:rsidRPr="00A94632">
        <w:rPr>
          <w:b/>
        </w:rPr>
        <w:t>Оп</w:t>
      </w:r>
      <w:r w:rsidR="00F90E6B" w:rsidRPr="00A94632">
        <w:rPr>
          <w:b/>
        </w:rPr>
        <w:t xml:space="preserve">исание места учебного предмета «Русский язык» </w:t>
      </w:r>
      <w:r w:rsidRPr="00A94632">
        <w:rPr>
          <w:b/>
        </w:rPr>
        <w:t xml:space="preserve"> в учебном плане</w:t>
      </w:r>
      <w:r w:rsidR="00F90E6B" w:rsidRPr="00A94632">
        <w:rPr>
          <w:b/>
        </w:rPr>
        <w:t>:</w:t>
      </w:r>
    </w:p>
    <w:p w:rsidR="00B3189E" w:rsidRPr="00A94632" w:rsidRDefault="00B3189E" w:rsidP="00B3189E">
      <w:pPr>
        <w:keepNext/>
        <w:jc w:val="center"/>
        <w:rPr>
          <w:b/>
        </w:rPr>
      </w:pPr>
    </w:p>
    <w:p w:rsidR="001E58A6" w:rsidRPr="00A94632" w:rsidRDefault="00B21D57" w:rsidP="001E58A6">
      <w:pPr>
        <w:ind w:left="-284"/>
      </w:pPr>
      <w:r w:rsidRPr="00A94632">
        <w:t>Согласно КУГ МОУ «СОШ №1» г.</w:t>
      </w:r>
      <w:r w:rsidR="009C59CF" w:rsidRPr="00A94632">
        <w:t xml:space="preserve"> </w:t>
      </w:r>
      <w:r w:rsidRPr="00A94632">
        <w:t xml:space="preserve">Валуйки на изучение </w:t>
      </w:r>
      <w:r w:rsidR="00F90E6B" w:rsidRPr="00A94632">
        <w:t>русского языка</w:t>
      </w:r>
      <w:r w:rsidRPr="00A94632">
        <w:t xml:space="preserve"> на уровне основного общего образования предусмотрено</w:t>
      </w:r>
      <w:r w:rsidR="00F90E6B" w:rsidRPr="00A94632">
        <w:t xml:space="preserve"> </w:t>
      </w:r>
      <w:r w:rsidR="001E58A6" w:rsidRPr="00A94632">
        <w:t xml:space="preserve"> на  </w:t>
      </w:r>
      <w:r w:rsidR="001E58A6" w:rsidRPr="00A94632">
        <w:rPr>
          <w:b/>
        </w:rPr>
        <w:t>733 или 714 час</w:t>
      </w:r>
      <w:proofErr w:type="gramStart"/>
      <w:r w:rsidR="001E58A6" w:rsidRPr="00A94632">
        <w:rPr>
          <w:b/>
        </w:rPr>
        <w:t>а(</w:t>
      </w:r>
      <w:proofErr w:type="gramEnd"/>
      <w:r w:rsidR="001E58A6" w:rsidRPr="00A94632">
        <w:rPr>
          <w:b/>
        </w:rPr>
        <w:t xml:space="preserve"> </w:t>
      </w:r>
      <w:r w:rsidR="001E58A6" w:rsidRPr="00A94632">
        <w:t>при 35 или 34 учебных недель)</w:t>
      </w:r>
      <w:r w:rsidR="001E58A6" w:rsidRPr="00A94632">
        <w:rPr>
          <w:b/>
        </w:rPr>
        <w:t xml:space="preserve"> </w:t>
      </w:r>
      <w:r w:rsidR="001E58A6" w:rsidRPr="00A94632">
        <w:t xml:space="preserve">. Таким образом , предусмотрено изучение русского языка :  </w:t>
      </w:r>
      <w:r w:rsidR="001E58A6" w:rsidRPr="00A94632">
        <w:rPr>
          <w:b/>
          <w:u w:val="single"/>
        </w:rPr>
        <w:t>5 класс- 210 часов ( или 204 часа)</w:t>
      </w:r>
      <w:r w:rsidR="001E58A6" w:rsidRPr="00A94632">
        <w:t xml:space="preserve"> ( 6 часов в неделю), </w:t>
      </w:r>
      <w:r w:rsidR="001E58A6" w:rsidRPr="00A94632">
        <w:rPr>
          <w:b/>
          <w:u w:val="single"/>
        </w:rPr>
        <w:t>6 класс – 175 часов (или 170 часов)</w:t>
      </w:r>
      <w:r w:rsidR="001E58A6" w:rsidRPr="00A94632">
        <w:t xml:space="preserve"> ( 5 часов в неделю), </w:t>
      </w:r>
      <w:r w:rsidR="001E58A6" w:rsidRPr="00A94632">
        <w:rPr>
          <w:b/>
          <w:u w:val="single"/>
        </w:rPr>
        <w:t>7 класс 175 часов( или 170 часов)</w:t>
      </w:r>
      <w:r w:rsidR="001E58A6" w:rsidRPr="00A94632">
        <w:t xml:space="preserve"> (5 часов в неделю),</w:t>
      </w:r>
      <w:r w:rsidR="001E58A6" w:rsidRPr="00A94632">
        <w:rPr>
          <w:b/>
          <w:u w:val="single"/>
        </w:rPr>
        <w:t>8 класс — 105 ч</w:t>
      </w:r>
      <w:r w:rsidR="001E58A6" w:rsidRPr="00A94632">
        <w:rPr>
          <w:b/>
        </w:rPr>
        <w:t>асов (или 102 часа)</w:t>
      </w:r>
      <w:r w:rsidR="001E58A6" w:rsidRPr="00A94632">
        <w:t xml:space="preserve"> (3 часа в неделю), </w:t>
      </w:r>
      <w:r w:rsidR="001E58A6" w:rsidRPr="00A94632">
        <w:rPr>
          <w:b/>
          <w:u w:val="single"/>
        </w:rPr>
        <w:t xml:space="preserve">9 класс — </w:t>
      </w:r>
      <w:r w:rsidR="00A37357" w:rsidRPr="00A94632">
        <w:rPr>
          <w:b/>
          <w:u w:val="single"/>
        </w:rPr>
        <w:t>70</w:t>
      </w:r>
      <w:r w:rsidR="001E58A6" w:rsidRPr="00A94632">
        <w:rPr>
          <w:b/>
          <w:u w:val="single"/>
        </w:rPr>
        <w:t xml:space="preserve"> часов</w:t>
      </w:r>
      <w:r w:rsidR="00A37357" w:rsidRPr="00A94632">
        <w:rPr>
          <w:b/>
          <w:u w:val="single"/>
        </w:rPr>
        <w:t xml:space="preserve"> (68 часов)</w:t>
      </w:r>
      <w:r w:rsidR="001E58A6" w:rsidRPr="00A94632">
        <w:t xml:space="preserve"> (2 часа в неделю). </w:t>
      </w:r>
    </w:p>
    <w:p w:rsidR="009C59CF" w:rsidRPr="00A94632" w:rsidRDefault="00F90E6B" w:rsidP="001E58A6">
      <w:pPr>
        <w:ind w:left="-284"/>
      </w:pPr>
      <w:r w:rsidRPr="00A94632">
        <w:t xml:space="preserve"> </w:t>
      </w:r>
      <w:r w:rsidR="00B3189E" w:rsidRPr="00A94632">
        <w:t xml:space="preserve">  </w:t>
      </w:r>
      <w:r w:rsidR="00B3189E" w:rsidRPr="00A94632">
        <w:rPr>
          <w:b/>
        </w:rPr>
        <w:t>733 часа</w:t>
      </w:r>
      <w:r w:rsidR="009C59CF" w:rsidRPr="00A94632">
        <w:t xml:space="preserve"> </w:t>
      </w:r>
    </w:p>
    <w:p w:rsidR="009C59CF" w:rsidRPr="00A94632" w:rsidRDefault="009C59CF" w:rsidP="00A37357">
      <w:pPr>
        <w:jc w:val="both"/>
        <w:rPr>
          <w:spacing w:val="-6"/>
        </w:rPr>
      </w:pPr>
      <w:r w:rsidRPr="00A94632">
        <w:rPr>
          <w:b/>
        </w:rPr>
        <w:t>Срок реализации  данной рабочей программы – 5 лет.</w:t>
      </w:r>
    </w:p>
    <w:p w:rsidR="00A37357" w:rsidRPr="00A94632" w:rsidRDefault="00A37357" w:rsidP="00A37357">
      <w:pPr>
        <w:ind w:left="-284" w:firstLine="426"/>
        <w:jc w:val="both"/>
        <w:rPr>
          <w:rFonts w:eastAsia="Calibri"/>
        </w:rPr>
      </w:pPr>
      <w:r w:rsidRPr="00A94632">
        <w:rPr>
          <w:b/>
        </w:rPr>
        <w:t>Формы организации учебного процесса</w:t>
      </w:r>
      <w:r w:rsidRPr="00A94632">
        <w:t xml:space="preserve">: </w:t>
      </w:r>
      <w:r w:rsidRPr="00A94632">
        <w:rPr>
          <w:rFonts w:eastAsia="Calibri"/>
        </w:rPr>
        <w:t xml:space="preserve">практикумы, зачеты, исследовательская работа, самостоятельная работа, индивидуальная работа (консультирование).  В рамках этих форм обучения может быть организована коллективная, групповая, индивидуальная, фронтальная работа учащихся как дифференцированного, так и недифференцированного характера. </w:t>
      </w:r>
      <w:proofErr w:type="gramStart"/>
      <w:r w:rsidRPr="00A94632">
        <w:rPr>
          <w:rFonts w:eastAsia="Calibri"/>
        </w:rPr>
        <w:t>Рабочая программа подразумевает следующие формы контроля (текущего и итогового): диктанты (словарный, объяснительный, предупреди</w:t>
      </w:r>
      <w:r w:rsidRPr="00A94632">
        <w:rPr>
          <w:rFonts w:eastAsia="Calibri"/>
        </w:rPr>
        <w:softHyphen/>
        <w:t>тельный, «Проверяю себя», графический, творческий, с дополнительными заданиями); тест; ком</w:t>
      </w:r>
      <w:r w:rsidRPr="00A94632">
        <w:rPr>
          <w:rFonts w:eastAsia="Calibri"/>
        </w:rPr>
        <w:softHyphen/>
        <w:t>плексный анализ текста; сочинение по плану, по опорным словам; устное сообщение на лин</w:t>
      </w:r>
      <w:r w:rsidRPr="00A94632">
        <w:rPr>
          <w:rFonts w:eastAsia="Calibri"/>
        </w:rPr>
        <w:softHyphen/>
        <w:t>гвистическую тему, написание изложений и сочинений.</w:t>
      </w:r>
      <w:proofErr w:type="gramEnd"/>
    </w:p>
    <w:p w:rsidR="00A37357" w:rsidRPr="00A94632" w:rsidRDefault="00A37357" w:rsidP="00A37357">
      <w:pPr>
        <w:ind w:left="-284" w:firstLine="426"/>
        <w:jc w:val="both"/>
        <w:rPr>
          <w:rFonts w:eastAsia="Calibri"/>
        </w:rPr>
      </w:pPr>
      <w:r w:rsidRPr="00A94632">
        <w:rPr>
          <w:rFonts w:eastAsia="Calibri"/>
        </w:rPr>
        <w:t xml:space="preserve">   Текущий контроль подразумевает использование следующих форм: 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 xml:space="preserve">домашние задания, 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 xml:space="preserve">выполнение упражнений практического, творческого и исследовательского характера; 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 xml:space="preserve">написание сочинений; 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>создание учебного проекта;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 xml:space="preserve">участие в олимпиаде, </w:t>
      </w:r>
    </w:p>
    <w:p w:rsidR="00A37357" w:rsidRPr="00A94632" w:rsidRDefault="00A37357" w:rsidP="00A37357">
      <w:pPr>
        <w:ind w:left="142"/>
        <w:jc w:val="both"/>
        <w:rPr>
          <w:rFonts w:eastAsia="Calibri"/>
        </w:rPr>
      </w:pPr>
      <w:r w:rsidRPr="00A94632">
        <w:rPr>
          <w:rFonts w:eastAsia="Calibri"/>
        </w:rPr>
        <w:t xml:space="preserve">участие в интеллектуальной игре, в конференции. </w:t>
      </w:r>
    </w:p>
    <w:p w:rsidR="00A37357" w:rsidRPr="00A94632" w:rsidRDefault="00A37357" w:rsidP="00A37357">
      <w:pPr>
        <w:ind w:left="-284" w:firstLine="426"/>
        <w:jc w:val="both"/>
        <w:rPr>
          <w:rFonts w:eastAsia="Calibri"/>
        </w:rPr>
      </w:pPr>
      <w:r w:rsidRPr="00A94632">
        <w:rPr>
          <w:rFonts w:eastAsia="Calibri"/>
        </w:rPr>
        <w:t xml:space="preserve">   Итоговой формой контроля является тестовая работа в форме ОГЭ.</w:t>
      </w:r>
    </w:p>
    <w:p w:rsidR="009C59CF" w:rsidRPr="00A94632" w:rsidRDefault="009C59CF" w:rsidP="00B21D57">
      <w:pPr>
        <w:keepNext/>
        <w:jc w:val="both"/>
        <w:rPr>
          <w:b/>
          <w:color w:val="000000"/>
        </w:rPr>
      </w:pPr>
    </w:p>
    <w:p w:rsidR="00B21D57" w:rsidRPr="00A94632" w:rsidRDefault="00B21D57" w:rsidP="00B21D57">
      <w:pPr>
        <w:pStyle w:val="70"/>
        <w:keepNext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2">
        <w:rPr>
          <w:rFonts w:ascii="Times New Roman" w:hAnsi="Times New Roman" w:cs="Times New Roman"/>
          <w:sz w:val="24"/>
          <w:szCs w:val="24"/>
        </w:rPr>
        <w:t>Система  оценки достижений  обучающихся</w:t>
      </w:r>
    </w:p>
    <w:p w:rsidR="00B21D57" w:rsidRPr="00A94632" w:rsidRDefault="00B21D57" w:rsidP="00B21D57">
      <w:pPr>
        <w:pStyle w:val="70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A94632">
        <w:rPr>
          <w:rFonts w:ascii="Times New Roman" w:hAnsi="Times New Roman" w:cs="Times New Roman"/>
          <w:i/>
          <w:iCs/>
          <w:sz w:val="24"/>
          <w:szCs w:val="24"/>
        </w:rPr>
        <w:t>Оценка  результатов</w:t>
      </w:r>
    </w:p>
    <w:p w:rsidR="00B21D57" w:rsidRPr="00A94632" w:rsidRDefault="00B21D57" w:rsidP="00B21D57">
      <w:pPr>
        <w:pStyle w:val="70"/>
        <w:keepNext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4632">
        <w:rPr>
          <w:rFonts w:ascii="Times New Roman" w:hAnsi="Times New Roman" w:cs="Times New Roman"/>
          <w:sz w:val="24"/>
          <w:szCs w:val="24"/>
        </w:rPr>
        <w:t> </w:t>
      </w:r>
      <w:r w:rsidRPr="00A94632">
        <w:rPr>
          <w:rFonts w:ascii="Times New Roman" w:hAnsi="Times New Roman" w:cs="Times New Roman"/>
          <w:b w:val="0"/>
          <w:sz w:val="24"/>
          <w:szCs w:val="24"/>
        </w:rPr>
        <w:t>Система внутренней оценки результатов включает в себя следующие процедуры:</w:t>
      </w:r>
    </w:p>
    <w:p w:rsidR="00B21D57" w:rsidRPr="00A94632" w:rsidRDefault="00B21D57" w:rsidP="00B21D57">
      <w:pPr>
        <w:pStyle w:val="70"/>
        <w:keepNext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4632">
        <w:rPr>
          <w:rFonts w:ascii="Times New Roman" w:hAnsi="Times New Roman" w:cs="Times New Roman"/>
          <w:b w:val="0"/>
          <w:sz w:val="24"/>
          <w:szCs w:val="24"/>
        </w:rPr>
        <w:t xml:space="preserve"> — выполнение заданий творческого и поискового характера</w:t>
      </w:r>
      <w:proofErr w:type="gramStart"/>
      <w:r w:rsidRPr="00A9463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94632">
        <w:rPr>
          <w:rFonts w:ascii="Times New Roman" w:hAnsi="Times New Roman" w:cs="Times New Roman"/>
          <w:b w:val="0"/>
          <w:sz w:val="24"/>
          <w:szCs w:val="24"/>
        </w:rPr>
        <w:t xml:space="preserve"> творческие задания,  </w:t>
      </w:r>
      <w:r w:rsidRPr="00A94632">
        <w:rPr>
          <w:rFonts w:ascii="Times New Roman" w:hAnsi="Times New Roman" w:cs="Times New Roman"/>
          <w:b w:val="0"/>
          <w:sz w:val="24"/>
          <w:szCs w:val="24"/>
        </w:rPr>
        <w:lastRenderedPageBreak/>
        <w:t>информационный поиск, задания вариативного повышенного уровня;</w:t>
      </w:r>
    </w:p>
    <w:p w:rsidR="00B21D57" w:rsidRPr="00A94632" w:rsidRDefault="00B21D57" w:rsidP="00B21D57">
      <w:pPr>
        <w:pStyle w:val="70"/>
        <w:keepNext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4632">
        <w:rPr>
          <w:rFonts w:ascii="Times New Roman" w:hAnsi="Times New Roman" w:cs="Times New Roman"/>
          <w:b w:val="0"/>
          <w:sz w:val="24"/>
          <w:szCs w:val="24"/>
        </w:rPr>
        <w:t>— проектная деятельность;</w:t>
      </w:r>
    </w:p>
    <w:p w:rsidR="00B21D57" w:rsidRPr="00A94632" w:rsidRDefault="00B21D57" w:rsidP="00B21D57">
      <w:pPr>
        <w:pStyle w:val="70"/>
        <w:keepNext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4632">
        <w:rPr>
          <w:rFonts w:ascii="Times New Roman" w:hAnsi="Times New Roman" w:cs="Times New Roman"/>
          <w:b w:val="0"/>
          <w:sz w:val="24"/>
          <w:szCs w:val="24"/>
        </w:rPr>
        <w:t>— текущие и итоговые проверочные работы, включающие задания на проверку результатов обучения;</w:t>
      </w:r>
    </w:p>
    <w:p w:rsidR="00B21D57" w:rsidRPr="00A94632" w:rsidRDefault="00B21D57" w:rsidP="00B21D57">
      <w:pPr>
        <w:pStyle w:val="70"/>
        <w:keepNext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94632">
        <w:rPr>
          <w:rFonts w:ascii="Times New Roman" w:hAnsi="Times New Roman" w:cs="Times New Roman"/>
          <w:b w:val="0"/>
          <w:sz w:val="24"/>
          <w:szCs w:val="24"/>
        </w:rPr>
        <w:t>— комплексные работы</w:t>
      </w:r>
      <w:proofErr w:type="gramStart"/>
      <w:r w:rsidRPr="00A94632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B21D57" w:rsidRPr="00A94632" w:rsidRDefault="00B21D57" w:rsidP="00B21D57">
      <w:pPr>
        <w:keepNext/>
        <w:rPr>
          <w:b/>
          <w:bCs/>
        </w:rPr>
      </w:pPr>
      <w:r w:rsidRPr="00A94632">
        <w:rPr>
          <w:bCs/>
        </w:rPr>
        <w:t>Оценивание  может основываться </w:t>
      </w:r>
      <w:r w:rsidRPr="00A94632">
        <w:rPr>
          <w:bCs/>
          <w:i/>
          <w:iCs/>
        </w:rPr>
        <w:t>на устных и письменных ответах</w:t>
      </w:r>
      <w:r w:rsidRPr="00A94632">
        <w:rPr>
          <w:bCs/>
        </w:rPr>
        <w:t> учащихся, а также </w:t>
      </w:r>
      <w:r w:rsidRPr="00A94632">
        <w:rPr>
          <w:bCs/>
          <w:i/>
          <w:iCs/>
        </w:rPr>
        <w:t>на наблюдениях</w:t>
      </w:r>
      <w:r w:rsidRPr="00A94632">
        <w:rPr>
          <w:bCs/>
        </w:rPr>
        <w:t xml:space="preserve"> учителя за участием учащихся </w:t>
      </w:r>
      <w:r w:rsidRPr="00A94632">
        <w:rPr>
          <w:b/>
          <w:bCs/>
        </w:rPr>
        <w:t>в групповой работе.</w:t>
      </w:r>
    </w:p>
    <w:p w:rsidR="00B21D57" w:rsidRPr="00A94632" w:rsidRDefault="00B21D57" w:rsidP="00B21D57">
      <w:pPr>
        <w:keepNext/>
        <w:rPr>
          <w:bCs/>
        </w:rPr>
      </w:pPr>
      <w:r w:rsidRPr="00A94632">
        <w:rPr>
          <w:b/>
          <w:bCs/>
        </w:rPr>
        <w:t>Проверочные работы по литературе</w:t>
      </w:r>
      <w:r w:rsidRPr="00A94632">
        <w:rPr>
          <w:bCs/>
        </w:rPr>
        <w:t xml:space="preserve"> включают задания, проверяющие уровень освоения на каждом этапе обучения. </w:t>
      </w:r>
    </w:p>
    <w:p w:rsidR="00B21D57" w:rsidRPr="00A94632" w:rsidRDefault="00B21D57" w:rsidP="00B21D57">
      <w:pPr>
        <w:keepNext/>
        <w:rPr>
          <w:bCs/>
        </w:rPr>
      </w:pPr>
      <w:r w:rsidRPr="00A94632">
        <w:rPr>
          <w:bCs/>
        </w:rPr>
        <w:t>Оценка достижения  результатов ведётся как в ходе текущего и промежуточного оценивания, так и в ходе выполнения итоговых проверочных работ.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 xml:space="preserve">Для контроля и учёта </w:t>
      </w:r>
      <w:proofErr w:type="gramStart"/>
      <w:r w:rsidRPr="00A94632">
        <w:rPr>
          <w:bCs/>
        </w:rPr>
        <w:t>достижений</w:t>
      </w:r>
      <w:proofErr w:type="gramEnd"/>
      <w:r w:rsidRPr="00A94632">
        <w:rPr>
          <w:bCs/>
        </w:rPr>
        <w:t xml:space="preserve"> обучающихся по литературе  используются следующие формы:</w:t>
      </w:r>
    </w:p>
    <w:p w:rsidR="00B21D57" w:rsidRPr="00A94632" w:rsidRDefault="00B21D57" w:rsidP="00B21D57">
      <w:pPr>
        <w:rPr>
          <w:b/>
          <w:bCs/>
        </w:rPr>
      </w:pPr>
      <w:r w:rsidRPr="00A94632">
        <w:rPr>
          <w:b/>
          <w:bCs/>
        </w:rPr>
        <w:t>Текущая аттестация: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устный  опрос;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письменная самостоятельная работа;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   тесты;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письменный ответ на проблемный  вопрос;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сочинение;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доклад;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творческая работа;</w:t>
      </w:r>
    </w:p>
    <w:p w:rsidR="00B21D57" w:rsidRPr="00A94632" w:rsidRDefault="00B21D57" w:rsidP="00B21D57">
      <w:pPr>
        <w:rPr>
          <w:b/>
          <w:bCs/>
        </w:rPr>
      </w:pPr>
      <w:r w:rsidRPr="00A94632">
        <w:rPr>
          <w:b/>
          <w:bCs/>
        </w:rPr>
        <w:t>Итоговая  аттестация: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контрольное сочинение;</w:t>
      </w:r>
    </w:p>
    <w:p w:rsidR="00B21D57" w:rsidRPr="00A94632" w:rsidRDefault="00B21D57" w:rsidP="00B21D57">
      <w:pPr>
        <w:rPr>
          <w:bCs/>
        </w:rPr>
      </w:pPr>
      <w:r w:rsidRPr="00A94632">
        <w:rPr>
          <w:bCs/>
        </w:rPr>
        <w:t>-  проверка осознанного чтения.</w:t>
      </w:r>
    </w:p>
    <w:p w:rsidR="00A37357" w:rsidRPr="00A94632" w:rsidRDefault="00A37357" w:rsidP="00A37357">
      <w:pPr>
        <w:keepNext/>
        <w:jc w:val="center"/>
        <w:rPr>
          <w:b/>
        </w:rPr>
      </w:pPr>
      <w:r w:rsidRPr="00A94632">
        <w:rPr>
          <w:b/>
        </w:rPr>
        <w:t>Календарно-тематическое планировани</w:t>
      </w:r>
      <w:proofErr w:type="gramStart"/>
      <w:r w:rsidRPr="00A94632">
        <w:rPr>
          <w:b/>
        </w:rPr>
        <w:t>е(</w:t>
      </w:r>
      <w:proofErr w:type="gramEnd"/>
      <w:r w:rsidRPr="00A94632">
        <w:rPr>
          <w:b/>
        </w:rPr>
        <w:t>приложение №1)</w:t>
      </w:r>
    </w:p>
    <w:p w:rsidR="005B38FE" w:rsidRPr="00A94632" w:rsidRDefault="005B38FE" w:rsidP="00A37357">
      <w:pPr>
        <w:keepNext/>
        <w:rPr>
          <w:b/>
          <w:bCs/>
        </w:rPr>
      </w:pPr>
    </w:p>
    <w:p w:rsidR="00A37357" w:rsidRPr="00A94632" w:rsidRDefault="00A37357" w:rsidP="00A37357">
      <w:pPr>
        <w:ind w:left="-284" w:firstLine="426"/>
        <w:jc w:val="center"/>
        <w:rPr>
          <w:b/>
          <w:bCs/>
          <w:iCs/>
        </w:rPr>
      </w:pPr>
      <w:r w:rsidRPr="00A94632">
        <w:rPr>
          <w:b/>
          <w:bCs/>
        </w:rPr>
        <w:t>С</w:t>
      </w:r>
      <w:r w:rsidRPr="00A94632">
        <w:rPr>
          <w:b/>
          <w:bCs/>
          <w:iCs/>
        </w:rPr>
        <w:t>одержание программы учебного предмета</w:t>
      </w:r>
    </w:p>
    <w:p w:rsidR="00A37357" w:rsidRPr="00A94632" w:rsidRDefault="00A37357" w:rsidP="00A37357">
      <w:pPr>
        <w:ind w:left="-284" w:firstLine="426"/>
        <w:jc w:val="center"/>
        <w:rPr>
          <w:b/>
          <w:bCs/>
          <w:iCs/>
        </w:rPr>
      </w:pPr>
      <w:r w:rsidRPr="00A94632">
        <w:rPr>
          <w:b/>
          <w:bCs/>
          <w:iCs/>
        </w:rPr>
        <w:t>5 класс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spacing w:val="20"/>
        </w:rPr>
      </w:pPr>
      <w:r w:rsidRPr="00A94632">
        <w:rPr>
          <w:b/>
          <w:bCs/>
        </w:rPr>
        <w:t xml:space="preserve">О языке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Значение языка в жизни человека. Высказыва</w:t>
      </w:r>
      <w:r w:rsidRPr="00A94632">
        <w:softHyphen/>
        <w:t>ния великих людей о русском языке.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</w:rPr>
        <w:t>ЯЗЫК. ПРАВОПИСАНИЕ. КУЛЬТУРА РЕЧИ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  <w:spacing w:val="20"/>
        </w:rPr>
      </w:pPr>
      <w:r w:rsidRPr="00A94632">
        <w:rPr>
          <w:b/>
          <w:bCs/>
        </w:rPr>
        <w:t xml:space="preserve">Закрепление и углубление </w:t>
      </w:r>
      <w:proofErr w:type="gramStart"/>
      <w:r w:rsidRPr="00A94632">
        <w:rPr>
          <w:b/>
          <w:bCs/>
        </w:rPr>
        <w:t>изученного</w:t>
      </w:r>
      <w:proofErr w:type="gramEnd"/>
      <w:r w:rsidRPr="00A94632">
        <w:rPr>
          <w:b/>
          <w:bCs/>
        </w:rPr>
        <w:t xml:space="preserve"> в начальных классах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</w:rPr>
        <w:t xml:space="preserve">Фонетика, орфоэпия, графика </w:t>
      </w:r>
      <w:r w:rsidRPr="00A94632">
        <w:t>Предмет изучения фонетики. Звуки речи. Слог. Русское словесное ударение и его особенности.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Гласные ударные и безударные. Согласные твер</w:t>
      </w:r>
      <w:r w:rsidRPr="00A94632">
        <w:softHyphen/>
        <w:t>дые и мягкие, глухие и звонкие. Элементарные све</w:t>
      </w:r>
      <w:r w:rsidRPr="00A94632">
        <w:softHyphen/>
        <w:t>дения о транскрипции.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</w:t>
      </w:r>
      <w:r w:rsidRPr="00A94632">
        <w:softHyphen/>
        <w:t>вованных слов.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Предмет изучения графики. Алфавит. Правиль</w:t>
      </w:r>
      <w:r w:rsidRPr="00A94632">
        <w:softHyphen/>
        <w:t>ное название букв алфавита.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Соотношение звуков и букв. Звуковое значение букв </w:t>
      </w:r>
      <w:r w:rsidRPr="00A94632">
        <w:rPr>
          <w:i/>
          <w:iCs/>
        </w:rPr>
        <w:t xml:space="preserve">е, ё, ю, я. </w:t>
      </w:r>
      <w:r w:rsidRPr="00A94632">
        <w:t>Знакомство со школьным орфоэпи</w:t>
      </w:r>
      <w:r w:rsidRPr="00A94632">
        <w:softHyphen/>
        <w:t>ческим словарем и его использование.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  <w:spacing w:val="20"/>
          <w:u w:val="single"/>
        </w:rPr>
      </w:pPr>
      <w:r w:rsidRPr="00A94632">
        <w:rPr>
          <w:b/>
          <w:u w:val="single"/>
        </w:rPr>
        <w:t xml:space="preserve">Письмо. Орфография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Значение письма в жизни общества. Предмет изучения орфографии. Понятие орфо</w:t>
      </w:r>
      <w:r w:rsidRPr="00A94632">
        <w:softHyphen/>
        <w:t>граммы.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Основные виды изученных орфограмм гласных и согласных корня.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Употребление на письме буквенных сочетаний </w:t>
      </w:r>
      <w:proofErr w:type="spellStart"/>
      <w:r w:rsidRPr="00A94632">
        <w:rPr>
          <w:i/>
          <w:iCs/>
        </w:rPr>
        <w:t>жи</w:t>
      </w:r>
      <w:proofErr w:type="spellEnd"/>
      <w:r w:rsidRPr="00A94632">
        <w:rPr>
          <w:i/>
          <w:iCs/>
        </w:rPr>
        <w:t xml:space="preserve">—ши, </w:t>
      </w:r>
      <w:proofErr w:type="spellStart"/>
      <w:r w:rsidRPr="00A94632">
        <w:rPr>
          <w:i/>
          <w:iCs/>
        </w:rPr>
        <w:t>ча</w:t>
      </w:r>
      <w:proofErr w:type="spellEnd"/>
      <w:r w:rsidRPr="00A94632">
        <w:rPr>
          <w:i/>
          <w:iCs/>
        </w:rPr>
        <w:t>—ща, чу—</w:t>
      </w:r>
      <w:proofErr w:type="spellStart"/>
      <w:r w:rsidRPr="00A94632">
        <w:rPr>
          <w:i/>
          <w:iCs/>
        </w:rPr>
        <w:t>щу</w:t>
      </w:r>
      <w:proofErr w:type="spellEnd"/>
      <w:r w:rsidRPr="00A94632">
        <w:rPr>
          <w:i/>
          <w:iCs/>
        </w:rPr>
        <w:t xml:space="preserve">, </w:t>
      </w:r>
      <w:proofErr w:type="spellStart"/>
      <w:r w:rsidRPr="00A94632">
        <w:rPr>
          <w:i/>
          <w:iCs/>
        </w:rPr>
        <w:t>нч</w:t>
      </w:r>
      <w:proofErr w:type="spellEnd"/>
      <w:r w:rsidRPr="00A94632">
        <w:rPr>
          <w:i/>
          <w:iCs/>
        </w:rPr>
        <w:t xml:space="preserve">, </w:t>
      </w:r>
      <w:proofErr w:type="spellStart"/>
      <w:r w:rsidRPr="00A94632">
        <w:rPr>
          <w:i/>
          <w:iCs/>
        </w:rPr>
        <w:t>чн</w:t>
      </w:r>
      <w:proofErr w:type="spellEnd"/>
      <w:r w:rsidRPr="00A94632">
        <w:rPr>
          <w:i/>
          <w:iCs/>
        </w:rPr>
        <w:t xml:space="preserve">, </w:t>
      </w:r>
      <w:proofErr w:type="spellStart"/>
      <w:r w:rsidRPr="00A94632">
        <w:rPr>
          <w:i/>
          <w:iCs/>
        </w:rPr>
        <w:t>чк</w:t>
      </w:r>
      <w:proofErr w:type="spellEnd"/>
      <w:r w:rsidRPr="00A94632">
        <w:rPr>
          <w:i/>
          <w:iCs/>
        </w:rPr>
        <w:t xml:space="preserve">, </w:t>
      </w:r>
      <w:proofErr w:type="spellStart"/>
      <w:r w:rsidRPr="00A94632">
        <w:rPr>
          <w:i/>
          <w:iCs/>
        </w:rPr>
        <w:t>рщ</w:t>
      </w:r>
      <w:proofErr w:type="spellEnd"/>
      <w:r w:rsidRPr="00A94632">
        <w:rPr>
          <w:i/>
          <w:iCs/>
        </w:rPr>
        <w:t xml:space="preserve">; </w:t>
      </w:r>
      <w:r w:rsidRPr="00A94632">
        <w:t>раз</w:t>
      </w:r>
      <w:r w:rsidRPr="00A94632">
        <w:softHyphen/>
        <w:t xml:space="preserve">делительных </w:t>
      </w:r>
      <w:r w:rsidRPr="00A94632">
        <w:rPr>
          <w:i/>
          <w:iCs/>
        </w:rPr>
        <w:t xml:space="preserve">ъ—ь; </w:t>
      </w:r>
      <w:proofErr w:type="gramStart"/>
      <w:r w:rsidRPr="00A94632">
        <w:rPr>
          <w:i/>
          <w:iCs/>
        </w:rPr>
        <w:t>-</w:t>
      </w:r>
      <w:proofErr w:type="spellStart"/>
      <w:r w:rsidRPr="00A94632">
        <w:rPr>
          <w:i/>
          <w:iCs/>
        </w:rPr>
        <w:t>т</w:t>
      </w:r>
      <w:proofErr w:type="gramEnd"/>
      <w:r w:rsidRPr="00A94632">
        <w:rPr>
          <w:i/>
          <w:iCs/>
        </w:rPr>
        <w:t>ся</w:t>
      </w:r>
      <w:proofErr w:type="spellEnd"/>
      <w:r w:rsidRPr="00A94632">
        <w:rPr>
          <w:i/>
          <w:iCs/>
        </w:rPr>
        <w:t>/</w:t>
      </w:r>
      <w:proofErr w:type="spellStart"/>
      <w:r w:rsidRPr="00A94632">
        <w:rPr>
          <w:i/>
          <w:iCs/>
        </w:rPr>
        <w:t>ться</w:t>
      </w:r>
      <w:proofErr w:type="spellEnd"/>
      <w:r w:rsidRPr="00A94632">
        <w:rPr>
          <w:i/>
          <w:iCs/>
        </w:rPr>
        <w:t xml:space="preserve"> </w:t>
      </w:r>
      <w:r w:rsidRPr="00A94632">
        <w:t>в глаголах.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i/>
          <w:iCs/>
        </w:rPr>
        <w:t xml:space="preserve">Не </w:t>
      </w:r>
      <w:r w:rsidRPr="00A94632">
        <w:t>с глаголами.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Использование орфографического словаря.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Слово и его значение. Лексика </w:t>
      </w:r>
      <w:r w:rsidRPr="00A94632">
        <w:rPr>
          <w:spacing w:val="20"/>
        </w:rPr>
        <w:t>(3</w:t>
      </w:r>
      <w:r w:rsidRPr="00A94632">
        <w:t xml:space="preserve"> </w:t>
      </w:r>
      <w:r w:rsidRPr="00A94632">
        <w:rPr>
          <w:spacing w:val="20"/>
        </w:rPr>
        <w:t xml:space="preserve">ч) </w:t>
      </w:r>
      <w:r w:rsidRPr="00A94632">
        <w:t>Предмет изучения лексики.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lastRenderedPageBreak/>
        <w:t>Слово и его лексическое значение. Основные спо</w:t>
      </w:r>
      <w:r w:rsidRPr="00A94632">
        <w:softHyphen/>
        <w:t>собы толкования лексического значения слова: краткое объяснение значения в толковом слова</w:t>
      </w:r>
      <w:r w:rsidRPr="00A94632">
        <w:softHyphen/>
        <w:t>ре; подбор синонимов, антонимов, однокоренных слов.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Этикетные слова как особая лексическая группа. Знакомство с толковым словарем.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u w:val="single"/>
        </w:rPr>
        <w:t xml:space="preserve">Слово и его строение. </w:t>
      </w:r>
      <w:proofErr w:type="spellStart"/>
      <w:r w:rsidRPr="00A94632">
        <w:rPr>
          <w:b/>
          <w:u w:val="single"/>
        </w:rPr>
        <w:t>Морфемика</w:t>
      </w:r>
      <w:proofErr w:type="spellEnd"/>
      <w:r w:rsidRPr="00A94632">
        <w:rPr>
          <w:b/>
          <w:u w:val="single"/>
        </w:rPr>
        <w:t xml:space="preserve"> </w:t>
      </w:r>
      <w:r w:rsidRPr="00A94632">
        <w:t xml:space="preserve">Предмет изучения </w:t>
      </w:r>
      <w:proofErr w:type="spellStart"/>
      <w:r w:rsidRPr="00A94632">
        <w:t>морфемики</w:t>
      </w:r>
      <w:proofErr w:type="spellEnd"/>
      <w:r w:rsidRPr="00A94632">
        <w:t>. Морфема как часть слова.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словарем значения морфем и словарем морфемного строения слов.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spacing w:val="20"/>
        </w:rPr>
      </w:pPr>
      <w:r w:rsidRPr="00A94632">
        <w:t xml:space="preserve">Слово как часть речи. Морфология </w:t>
      </w:r>
      <w:r w:rsidRPr="00A94632">
        <w:rPr>
          <w:spacing w:val="20"/>
        </w:rPr>
        <w:t>(5</w:t>
      </w:r>
      <w:r w:rsidRPr="00A94632">
        <w:t xml:space="preserve"> </w:t>
      </w:r>
      <w:r w:rsidRPr="00A94632">
        <w:rPr>
          <w:spacing w:val="20"/>
        </w:rPr>
        <w:t>ч)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Предмет изучения морфологии. Система частей речи в русском языке.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Знаменательные части речи, их основные при</w:t>
      </w:r>
      <w:r w:rsidRPr="00A94632">
        <w:softHyphen/>
        <w:t>знаки.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Служебные части речи.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Междометия и звукоподражательные слова. Знакомство с грамматико-орфографическим сло</w:t>
      </w:r>
      <w:r w:rsidRPr="00A94632">
        <w:softHyphen/>
        <w:t>варем.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i/>
          <w:iCs/>
        </w:rPr>
      </w:pPr>
      <w:r w:rsidRPr="00A94632">
        <w:t>Культура речи. Правильное произношение тер</w:t>
      </w:r>
      <w:r w:rsidRPr="00A94632">
        <w:softHyphen/>
        <w:t xml:space="preserve">минов, заимствованных слов (твердость и мягкость согласных перед </w:t>
      </w:r>
      <w:r w:rsidRPr="00A94632">
        <w:rPr>
          <w:i/>
          <w:iCs/>
        </w:rPr>
        <w:t>е).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Уместное использование этикетных слов и выра</w:t>
      </w:r>
      <w:r w:rsidRPr="00A94632">
        <w:softHyphen/>
        <w:t>жений в речи (приветствие, прощание, просьба, благодарность, извинение и т. д.).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</w:rPr>
        <w:t>ЯЗЫК. ПРАВОПИСАНИЕ (систематический курс)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</w:rPr>
        <w:t>Синтаксис и пунктуация</w:t>
      </w:r>
      <w:r w:rsidRPr="00A94632">
        <w:t xml:space="preserve"> Предмет изучения синтаксиса и пунктуации.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Словосочетание. Главное и зависимое слова в словосочетании.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Предложение. Его грамматическая основа. Виды предложений по цели высказывания (повествова</w:t>
      </w:r>
      <w:r w:rsidRPr="00A94632">
        <w:softHyphen/>
        <w:t>тельные, побудительные, вопросительные). Воск</w:t>
      </w:r>
      <w:r w:rsidRPr="00A94632">
        <w:softHyphen/>
        <w:t>лицательные предложения. Знаки препинания в конце предложения. Интонация и порядок слов. Логическое ударение.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Предложения распространенные и нераспрост</w:t>
      </w:r>
      <w:r w:rsidRPr="00A94632">
        <w:softHyphen/>
        <w:t>раненные. Главные члены предложения. Второсте</w:t>
      </w:r>
      <w:r w:rsidRPr="00A94632">
        <w:softHyphen/>
        <w:t>пенные члены предложения: дополнение, опреде</w:t>
      </w:r>
      <w:r w:rsidRPr="00A94632">
        <w:softHyphen/>
        <w:t>ление, обстоятельство.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Тире между подлежащим и сказуемым, выра</w:t>
      </w:r>
      <w:r w:rsidRPr="00A94632">
        <w:softHyphen/>
        <w:t>женными существительными в именительном па</w:t>
      </w:r>
      <w:r w:rsidRPr="00A94632">
        <w:softHyphen/>
        <w:t>деже.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Предложения с однородными членами (без сою</w:t>
      </w:r>
      <w:r w:rsidRPr="00A94632">
        <w:softHyphen/>
        <w:t xml:space="preserve">зов и с союзами </w:t>
      </w:r>
      <w:r w:rsidRPr="00A94632">
        <w:rPr>
          <w:i/>
          <w:iCs/>
        </w:rPr>
        <w:t xml:space="preserve">а, но, </w:t>
      </w:r>
      <w:proofErr w:type="gramStart"/>
      <w:r w:rsidRPr="00A94632">
        <w:t>одиночным</w:t>
      </w:r>
      <w:proofErr w:type="gramEnd"/>
      <w:r w:rsidRPr="00A94632">
        <w:t xml:space="preserve"> </w:t>
      </w:r>
      <w:r w:rsidRPr="00A94632">
        <w:rPr>
          <w:i/>
          <w:iCs/>
        </w:rPr>
        <w:t xml:space="preserve">и). </w:t>
      </w:r>
      <w:r w:rsidRPr="00A94632">
        <w:t>Запятая меж</w:t>
      </w:r>
      <w:r w:rsidRPr="00A94632">
        <w:softHyphen/>
        <w:t>ду однородными членами. Обобщающее слово пе</w:t>
      </w:r>
      <w:r w:rsidRPr="00A94632">
        <w:softHyphen/>
        <w:t>ред однородными членами. Двоеточие и тире при обобщающих словах.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Обращение. Знаки препинания при обращении.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Сложные предложения с бессоюзной и союзной связью. Понятие о сложносочиненном и сложно</w:t>
      </w:r>
      <w:r w:rsidRPr="00A94632">
        <w:softHyphen/>
        <w:t>подчиненном предложении. Запятая между частя</w:t>
      </w:r>
      <w:r w:rsidRPr="00A94632">
        <w:softHyphen/>
        <w:t xml:space="preserve">ми сложного предложения перед союзами </w:t>
      </w:r>
      <w:r w:rsidRPr="00A94632">
        <w:rPr>
          <w:i/>
          <w:iCs/>
        </w:rPr>
        <w:t xml:space="preserve">и, а, но, что, чтобы, потому что, если </w:t>
      </w:r>
      <w:r w:rsidRPr="00A94632">
        <w:t>и др.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Прямая речь после слов автора и перед словами автора. Знаки препинания при прямой речи.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Диалог. Тире при диалоге.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Наблюдение за использованием в художествен</w:t>
      </w:r>
      <w:r w:rsidRPr="00A94632">
        <w:softHyphen/>
        <w:t>ных текстах изучаемых синтаксических конструк</w:t>
      </w:r>
      <w:r w:rsidRPr="00A94632">
        <w:softHyphen/>
        <w:t>ций, усиливающих образность и эмоциональность речи.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Культура речи. Правильное определение границ предложений в тексте. Соблюдение интонации по</w:t>
      </w:r>
      <w:r w:rsidRPr="00A94632">
        <w:softHyphen/>
        <w:t>вествовательных, вопросительных и восклицатель</w:t>
      </w:r>
      <w:r w:rsidRPr="00A94632">
        <w:softHyphen/>
        <w:t>ных предложений. Соблюдение правильной инто</w:t>
      </w:r>
      <w:r w:rsidRPr="00A94632">
        <w:softHyphen/>
        <w:t>нации в предложениях с однородными членами и в сложных предложениях.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spacing w:val="20"/>
        </w:rPr>
      </w:pPr>
      <w:r w:rsidRPr="00A94632">
        <w:rPr>
          <w:b/>
          <w:bCs/>
        </w:rPr>
        <w:t xml:space="preserve">Лексика. Словообразование. Орфография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Слово; взаимосвязь его лексического значения, морфемного строения и написания.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Слова-синонимы, антонимы (повторение). Омо</w:t>
      </w:r>
      <w:r w:rsidRPr="00A94632">
        <w:softHyphen/>
        <w:t>нимы.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lastRenderedPageBreak/>
        <w:t>Пути пополнения словарного состава русского языка: словообразование и заимствование слов из других языков. Слова исконно русские и заимство</w:t>
      </w:r>
      <w:r w:rsidRPr="00A94632">
        <w:softHyphen/>
        <w:t>ванные.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Понятие о механизме образования слов в рус</w:t>
      </w:r>
      <w:r w:rsidRPr="00A94632">
        <w:softHyphen/>
        <w:t>ском языке. Основные способы образования слов: приставочный, суффиксальный, суффиксально-приставочный, сложение.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Чередование гласных и согласных в морфемах при образовании слова и его форм.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Словообразовательная модель как схема построения слов определенной части речи, имеющих общность в значении. Неологизмы как новые слова, построенные по типичным моделям.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Правописание приставок на </w:t>
      </w:r>
      <w:r w:rsidRPr="00A94632">
        <w:rPr>
          <w:i/>
          <w:iCs/>
        </w:rPr>
        <w:t xml:space="preserve">з </w:t>
      </w:r>
      <w:r w:rsidRPr="00A94632">
        <w:t xml:space="preserve">(с). Правописание корней </w:t>
      </w:r>
      <w:proofErr w:type="gramStart"/>
      <w:r w:rsidRPr="00A94632">
        <w:rPr>
          <w:i/>
          <w:iCs/>
        </w:rPr>
        <w:t>-л</w:t>
      </w:r>
      <w:proofErr w:type="gramEnd"/>
      <w:r w:rsidRPr="00A94632">
        <w:rPr>
          <w:i/>
          <w:iCs/>
        </w:rPr>
        <w:t>ож-//-лаг-; -рос-//-</w:t>
      </w:r>
      <w:proofErr w:type="spellStart"/>
      <w:r w:rsidRPr="00A94632">
        <w:rPr>
          <w:i/>
          <w:iCs/>
        </w:rPr>
        <w:t>растп</w:t>
      </w:r>
      <w:proofErr w:type="spellEnd"/>
      <w:r w:rsidRPr="00A94632">
        <w:rPr>
          <w:i/>
          <w:iCs/>
        </w:rPr>
        <w:t>- (-</w:t>
      </w:r>
      <w:proofErr w:type="spellStart"/>
      <w:r w:rsidRPr="00A94632">
        <w:rPr>
          <w:i/>
          <w:iCs/>
        </w:rPr>
        <w:t>ращ</w:t>
      </w:r>
      <w:proofErr w:type="spellEnd"/>
      <w:r w:rsidRPr="00A94632">
        <w:rPr>
          <w:i/>
          <w:iCs/>
        </w:rPr>
        <w:t xml:space="preserve">-). </w:t>
      </w:r>
      <w:r w:rsidRPr="00A94632">
        <w:t xml:space="preserve">Буквы </w:t>
      </w:r>
      <w:r w:rsidRPr="00A94632">
        <w:rPr>
          <w:i/>
          <w:iCs/>
        </w:rPr>
        <w:t>о</w:t>
      </w:r>
      <w:r w:rsidRPr="00A94632">
        <w:t>—</w:t>
      </w:r>
      <w:r w:rsidRPr="00A94632">
        <w:rPr>
          <w:i/>
          <w:iCs/>
        </w:rPr>
        <w:t xml:space="preserve">ё </w:t>
      </w:r>
      <w:r w:rsidRPr="00A94632">
        <w:t xml:space="preserve">после шипящих в корне. Буквы </w:t>
      </w:r>
      <w:r w:rsidRPr="00A94632">
        <w:rPr>
          <w:i/>
          <w:iCs/>
        </w:rPr>
        <w:t xml:space="preserve">и—ы </w:t>
      </w:r>
      <w:r w:rsidRPr="00A94632">
        <w:t xml:space="preserve">после </w:t>
      </w:r>
      <w:r w:rsidRPr="00A94632">
        <w:rPr>
          <w:i/>
          <w:iCs/>
        </w:rPr>
        <w:t xml:space="preserve">ц </w:t>
      </w:r>
      <w:r w:rsidRPr="00A94632">
        <w:t>в разных частях слов.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Общеупотребительная лексика и слова, имею</w:t>
      </w:r>
      <w:r w:rsidRPr="00A94632">
        <w:softHyphen/>
        <w:t>щие ограниченную сферу употребления (диалек</w:t>
      </w:r>
      <w:r w:rsidRPr="00A94632">
        <w:softHyphen/>
        <w:t>тизмы, профессионализмы). Устаревшие слова.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Фразеологизмы; их стилистическая принадлеж</w:t>
      </w:r>
      <w:r w:rsidRPr="00A94632">
        <w:softHyphen/>
        <w:t>ность и основные функции в речи.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Наблюдение за использованием в художествен</w:t>
      </w:r>
      <w:r w:rsidRPr="00A94632">
        <w:softHyphen/>
        <w:t>ном тексте синонимов, антонимов, омонимов; слов в переносном значении для создания тропов (мета</w:t>
      </w:r>
      <w:r w:rsidRPr="00A94632">
        <w:softHyphen/>
        <w:t>фор, олицетворений, эпитетов); диалектизмов, ус</w:t>
      </w:r>
      <w:r w:rsidRPr="00A94632">
        <w:softHyphen/>
        <w:t>таревших слов и фразеологических оборотов.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Культура речи. Точное и уместное употребление слов в речи в соответствии с их лексическим значе</w:t>
      </w:r>
      <w:r w:rsidRPr="00A94632">
        <w:softHyphen/>
        <w:t>нием, стилистической и эмоциональной окраской. Текстовая функция лексического повтора.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Предупреждение речевых ошибок, связанных с неоправданным повтором однокоренных слов.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Использование орфоэпического, толкового, сло</w:t>
      </w:r>
      <w:r w:rsidRPr="00A94632">
        <w:softHyphen/>
        <w:t>вообразовательного, грамматико-орфографического словарей.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  <w:bCs/>
        </w:rPr>
      </w:pPr>
      <w:r w:rsidRPr="00A94632">
        <w:rPr>
          <w:b/>
          <w:bCs/>
        </w:rPr>
        <w:t xml:space="preserve">Морфология. Орфография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u w:val="single"/>
        </w:rPr>
      </w:pPr>
      <w:r w:rsidRPr="00A94632">
        <w:rPr>
          <w:u w:val="single"/>
        </w:rPr>
        <w:t>Классификация частей речи русского языка (по</w:t>
      </w:r>
      <w:r w:rsidRPr="00A94632">
        <w:rPr>
          <w:u w:val="single"/>
        </w:rPr>
        <w:softHyphen/>
        <w:t>вторение)</w:t>
      </w:r>
      <w:proofErr w:type="gramStart"/>
      <w:r w:rsidRPr="00A94632">
        <w:rPr>
          <w:u w:val="single"/>
        </w:rPr>
        <w:t xml:space="preserve"> .</w:t>
      </w:r>
      <w:proofErr w:type="gramEnd"/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</w:rPr>
        <w:t xml:space="preserve">Самостоятельные части речи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</w:rPr>
        <w:t xml:space="preserve">Глагол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Глагол как часть речи: общее грамматическое значение, морфологические признаки, роль в пред</w:t>
      </w:r>
      <w:r w:rsidRPr="00A94632">
        <w:softHyphen/>
        <w:t>ложении. Начальная форма (инфинитив).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Основные способы образования глаголов. Право</w:t>
      </w:r>
      <w:r w:rsidRPr="00A94632">
        <w:softHyphen/>
        <w:t xml:space="preserve">писание </w:t>
      </w:r>
      <w:r w:rsidRPr="00A94632">
        <w:rPr>
          <w:i/>
          <w:iCs/>
        </w:rPr>
        <w:t xml:space="preserve">не </w:t>
      </w:r>
      <w:r w:rsidRPr="00A94632">
        <w:t>с глаголами (закрепление).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Возвратные глаголы. Правописание </w:t>
      </w:r>
      <w:proofErr w:type="gramStart"/>
      <w:r w:rsidRPr="00A94632">
        <w:rPr>
          <w:i/>
          <w:iCs/>
        </w:rPr>
        <w:t>-</w:t>
      </w:r>
      <w:proofErr w:type="spellStart"/>
      <w:r w:rsidRPr="00A94632">
        <w:rPr>
          <w:i/>
          <w:iCs/>
        </w:rPr>
        <w:t>т</w:t>
      </w:r>
      <w:proofErr w:type="gramEnd"/>
      <w:r w:rsidRPr="00A94632">
        <w:rPr>
          <w:i/>
          <w:iCs/>
        </w:rPr>
        <w:t>ся</w:t>
      </w:r>
      <w:proofErr w:type="spellEnd"/>
      <w:r w:rsidRPr="00A94632">
        <w:rPr>
          <w:i/>
          <w:iCs/>
        </w:rPr>
        <w:t xml:space="preserve"> </w:t>
      </w:r>
      <w:r w:rsidRPr="00A94632">
        <w:t xml:space="preserve">и </w:t>
      </w:r>
      <w:r w:rsidRPr="00A94632">
        <w:rPr>
          <w:i/>
          <w:iCs/>
        </w:rPr>
        <w:t>-</w:t>
      </w:r>
      <w:proofErr w:type="spellStart"/>
      <w:r w:rsidRPr="00A94632">
        <w:rPr>
          <w:i/>
          <w:iCs/>
        </w:rPr>
        <w:t>ться</w:t>
      </w:r>
      <w:proofErr w:type="spellEnd"/>
      <w:r w:rsidRPr="00A94632">
        <w:rPr>
          <w:i/>
          <w:iCs/>
        </w:rPr>
        <w:t xml:space="preserve"> </w:t>
      </w:r>
      <w:r w:rsidRPr="00A94632">
        <w:t>в глаголах (закрепление).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Виды глаголов. Корни с чередованием </w:t>
      </w:r>
      <w:r w:rsidRPr="00A94632">
        <w:rPr>
          <w:i/>
          <w:iCs/>
        </w:rPr>
        <w:t>и—е (-мир-//-ме</w:t>
      </w:r>
      <w:proofErr w:type="gramStart"/>
      <w:r w:rsidRPr="00A94632">
        <w:rPr>
          <w:i/>
          <w:iCs/>
        </w:rPr>
        <w:t>р-</w:t>
      </w:r>
      <w:proofErr w:type="gramEnd"/>
      <w:r w:rsidRPr="00A94632">
        <w:rPr>
          <w:i/>
          <w:iCs/>
        </w:rPr>
        <w:t xml:space="preserve">; -тир- // -тер- </w:t>
      </w:r>
      <w:r w:rsidRPr="00A94632">
        <w:t>и др.), их правописа</w:t>
      </w:r>
      <w:r w:rsidRPr="00A94632">
        <w:softHyphen/>
        <w:t>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Наклонение глагола. Время глагола. Лицо и чис</w:t>
      </w:r>
      <w:r w:rsidRPr="00A94632">
        <w:softHyphen/>
        <w:t>ло. Спряжение. Правописание безударных личных окончаний глагола. Разноспрягаемые глаголы (оз</w:t>
      </w:r>
      <w:r w:rsidRPr="00A94632">
        <w:softHyphen/>
        <w:t>накомление). Сослагательное наклонение; значе</w:t>
      </w:r>
      <w:r w:rsidRPr="00A94632">
        <w:softHyphen/>
        <w:t>ние, образование, правописание.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Повелительное наклонение; значение, образова</w:t>
      </w:r>
      <w:r w:rsidRPr="00A94632">
        <w:softHyphen/>
        <w:t>ние, правописание.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Безличные глаголы. Переходные и непереход</w:t>
      </w:r>
      <w:r w:rsidRPr="00A94632">
        <w:softHyphen/>
        <w:t>ные глаголы.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Развитие навыков пользования лингвистическими словарями разных типов.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</w:t>
      </w:r>
      <w:r w:rsidRPr="00A94632">
        <w:softHyphen/>
        <w:t>ных текстах (наблюдение и анализ). Употребление глаголов в переносном значении.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Культура речи. Правильное использование в речи видовременных форм; верное произношение от дельных глагольных форм. Текстовая функция видовременных форм.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</w:rPr>
        <w:t xml:space="preserve">Имя существительное 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Имя существительное как часть речи: обще грамматическое значение, морфологические </w:t>
      </w:r>
      <w:proofErr w:type="gramStart"/>
      <w:r w:rsidRPr="00A94632">
        <w:t>при</w:t>
      </w:r>
      <w:proofErr w:type="gramEnd"/>
      <w:r w:rsidRPr="00A94632">
        <w:t xml:space="preserve"> знаки, роль в предложении. Начальная форма.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Основные способы образования имен существа 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Правила употребления при письме типичны суффиксов, в частности суффиксов </w:t>
      </w:r>
      <w:proofErr w:type="gramStart"/>
      <w:r w:rsidRPr="00A94632">
        <w:rPr>
          <w:i/>
          <w:iCs/>
        </w:rPr>
        <w:t>-ч</w:t>
      </w:r>
      <w:proofErr w:type="gramEnd"/>
      <w:r w:rsidRPr="00A94632">
        <w:rPr>
          <w:i/>
          <w:iCs/>
        </w:rPr>
        <w:t>ик- (-</w:t>
      </w:r>
      <w:proofErr w:type="spellStart"/>
      <w:r w:rsidRPr="00A94632">
        <w:rPr>
          <w:i/>
          <w:iCs/>
        </w:rPr>
        <w:t>щик</w:t>
      </w:r>
      <w:proofErr w:type="spellEnd"/>
      <w:r w:rsidRPr="00A94632">
        <w:rPr>
          <w:i/>
          <w:iCs/>
        </w:rPr>
        <w:t>--</w:t>
      </w:r>
      <w:proofErr w:type="spellStart"/>
      <w:r w:rsidRPr="00A94632">
        <w:rPr>
          <w:i/>
          <w:iCs/>
        </w:rPr>
        <w:t>ек</w:t>
      </w:r>
      <w:proofErr w:type="spellEnd"/>
      <w:r w:rsidRPr="00A94632">
        <w:rPr>
          <w:i/>
          <w:iCs/>
        </w:rPr>
        <w:t xml:space="preserve">- </w:t>
      </w:r>
      <w:r w:rsidRPr="00A94632">
        <w:rPr>
          <w:i/>
          <w:iCs/>
          <w:spacing w:val="30"/>
        </w:rPr>
        <w:t>(-</w:t>
      </w:r>
      <w:proofErr w:type="spellStart"/>
      <w:r w:rsidRPr="00A94632">
        <w:rPr>
          <w:i/>
          <w:iCs/>
          <w:spacing w:val="30"/>
        </w:rPr>
        <w:t>ик</w:t>
      </w:r>
      <w:proofErr w:type="spellEnd"/>
      <w:r w:rsidRPr="00A94632">
        <w:rPr>
          <w:i/>
          <w:iCs/>
          <w:spacing w:val="30"/>
        </w:rPr>
        <w:t>).</w:t>
      </w:r>
      <w:r w:rsidRPr="00A94632">
        <w:rPr>
          <w:i/>
          <w:iCs/>
        </w:rPr>
        <w:t xml:space="preserve"> </w:t>
      </w:r>
      <w:r w:rsidRPr="00A94632">
        <w:t xml:space="preserve">Правила слитного и раздельного написания </w:t>
      </w:r>
      <w:r w:rsidRPr="00A94632">
        <w:rPr>
          <w:i/>
          <w:iCs/>
        </w:rPr>
        <w:t xml:space="preserve">не </w:t>
      </w:r>
      <w:r w:rsidRPr="00A94632">
        <w:t>с именами существительными. Имена существительные одушевленные и неодушевлённые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lastRenderedPageBreak/>
        <w:t>собственные и нарицательные. Правила употребле</w:t>
      </w:r>
      <w:r w:rsidRPr="00A94632">
        <w:softHyphen/>
        <w:t>ния прописной буквы при написании имен сущест</w:t>
      </w:r>
      <w:r w:rsidRPr="00A94632">
        <w:softHyphen/>
        <w:t>вительных.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Род имен существительных. Существительные общего рода; род неизменяемых имен существи</w:t>
      </w:r>
      <w:r w:rsidRPr="00A94632">
        <w:softHyphen/>
        <w:t>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Число имен существительных. Существитель</w:t>
      </w:r>
      <w:r w:rsidRPr="00A94632">
        <w:softHyphen/>
        <w:t>ные, имеющие форму только единственного или только множественного числа.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Падеж. Склонение имен существительных. Раз</w:t>
      </w:r>
      <w:r w:rsidRPr="00A94632">
        <w:softHyphen/>
        <w:t>носклоняемые и несклоняемые существительные.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Правописание безударных окончаний имен су</w:t>
      </w:r>
      <w:r w:rsidRPr="00A94632">
        <w:softHyphen/>
        <w:t>ществительных</w:t>
      </w:r>
      <w:proofErr w:type="gramStart"/>
      <w:r w:rsidRPr="00A94632">
        <w:t xml:space="preserve"> .</w:t>
      </w:r>
      <w:proofErr w:type="gramEnd"/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Развитие навыков пользования грамматико-орфографическим, орфографическим, толковым, сло</w:t>
      </w:r>
      <w:r w:rsidRPr="00A94632">
        <w:softHyphen/>
        <w:t>вообразовательным, орфоэпическим словарями.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Имена существительные в художественном текс</w:t>
      </w:r>
      <w:r w:rsidRPr="00A94632">
        <w:softHyphen/>
        <w:t>те: их образная и экспрессивная роль.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i/>
          <w:iCs/>
        </w:rPr>
      </w:pPr>
      <w:r w:rsidRPr="00A94632">
        <w:t xml:space="preserve">Культура речи. </w:t>
      </w:r>
      <w:proofErr w:type="gramStart"/>
      <w:r w:rsidRPr="00A94632">
        <w:t xml:space="preserve">Правильное согласование в роде со словами типа </w:t>
      </w:r>
      <w:r w:rsidRPr="00A94632">
        <w:rPr>
          <w:i/>
          <w:iCs/>
        </w:rPr>
        <w:t>бандероль, вуаль, лазурь, миг</w:t>
      </w:r>
      <w:r w:rsidRPr="00A94632">
        <w:rPr>
          <w:i/>
          <w:iCs/>
        </w:rPr>
        <w:softHyphen/>
        <w:t xml:space="preserve">рень, мозоль, кашне </w:t>
      </w:r>
      <w:r w:rsidRPr="00A94632">
        <w:t>и др.; верное определение ро</w:t>
      </w:r>
      <w:r w:rsidRPr="00A94632">
        <w:softHyphen/>
        <w:t>довой принадлежности неизменяемых существи</w:t>
      </w:r>
      <w:r w:rsidRPr="00A94632">
        <w:softHyphen/>
        <w:t xml:space="preserve">тельных </w:t>
      </w:r>
      <w:r w:rsidRPr="00A94632">
        <w:rPr>
          <w:i/>
          <w:iCs/>
        </w:rPr>
        <w:t>{шимпанзе, кенгуру, шоссе).</w:t>
      </w:r>
      <w:proofErr w:type="gramEnd"/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Правильное образование некоторых грамматиче</w:t>
      </w:r>
      <w:r w:rsidRPr="00A94632">
        <w:softHyphen/>
        <w:t xml:space="preserve">ских форм: </w:t>
      </w:r>
      <w:r w:rsidRPr="00A94632">
        <w:rPr>
          <w:i/>
          <w:iCs/>
        </w:rPr>
        <w:t xml:space="preserve">пара носков, пара чулок; группа грузин, бурят </w:t>
      </w:r>
      <w:r w:rsidRPr="00A94632">
        <w:t>и др.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Твердое и мягкое произношение согласных пе</w:t>
      </w:r>
      <w:r w:rsidRPr="00A94632">
        <w:softHyphen/>
        <w:t xml:space="preserve">ред </w:t>
      </w:r>
      <w:r w:rsidRPr="00A94632">
        <w:rPr>
          <w:i/>
          <w:iCs/>
        </w:rPr>
        <w:t xml:space="preserve">е </w:t>
      </w:r>
      <w:r w:rsidRPr="00A94632">
        <w:t xml:space="preserve">в заимствованных словах (типа </w:t>
      </w:r>
      <w:r w:rsidRPr="00A94632">
        <w:rPr>
          <w:i/>
          <w:iCs/>
        </w:rPr>
        <w:t>ателье, тер</w:t>
      </w:r>
      <w:r w:rsidRPr="00A94632">
        <w:rPr>
          <w:i/>
          <w:iCs/>
        </w:rPr>
        <w:softHyphen/>
        <w:t xml:space="preserve">мин), </w:t>
      </w:r>
      <w:r w:rsidRPr="00A94632">
        <w:t xml:space="preserve">правильное ударение в словах (типа </w:t>
      </w:r>
      <w:r w:rsidRPr="00A94632">
        <w:rPr>
          <w:i/>
          <w:iCs/>
        </w:rPr>
        <w:t>кило</w:t>
      </w:r>
      <w:r w:rsidRPr="00A94632">
        <w:rPr>
          <w:i/>
          <w:iCs/>
        </w:rPr>
        <w:softHyphen/>
        <w:t xml:space="preserve">метр, обеспечение, щавель </w:t>
      </w:r>
      <w:r w:rsidRPr="00A94632">
        <w:t>и др.); терминов рус</w:t>
      </w:r>
      <w:r w:rsidRPr="00A94632">
        <w:softHyphen/>
        <w:t>ского языка.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Текстовая функция имен существительных со значением «целое и его части».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</w:rPr>
        <w:t>Имя прилагательное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Имя прилагательное как часть речи: общее грам</w:t>
      </w:r>
      <w:r w:rsidRPr="00A94632">
        <w:softHyphen/>
        <w:t>матическое значение, морфологические признаки, роль в предложении. Начальная форма.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Основные способы образования имен прилага</w:t>
      </w:r>
      <w:r w:rsidRPr="00A94632">
        <w:softHyphen/>
        <w:t>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Разряды имен прилагательных по значению прилагательные качественные, относительные и притяжательные.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Прилагательные полные и краткие, их роль в предложении. Правописание кратких имен прилагательных с основой на шипящий.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Степени сравнения имен прилагательных.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Склонение имен прилагательных. Правописание падежных окончаний имен прилагательных.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>Развитие навыков пользования лингвистически, ми словарями разных типов.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Образная, эмоциональная функция имен прилагательных в художественном тексте. Эпитеты. </w:t>
      </w:r>
      <w:r w:rsidRPr="00A94632">
        <w:rPr>
          <w:spacing w:val="-20"/>
        </w:rPr>
        <w:t>Си</w:t>
      </w:r>
      <w:r w:rsidRPr="00A94632">
        <w:t>нонимия имен прилагательных. Употребление прилагательных в переносном значении.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  <w:rPr>
          <w:i/>
          <w:iCs/>
        </w:rPr>
      </w:pPr>
      <w:r w:rsidRPr="00A94632">
        <w:t xml:space="preserve">Культура речи. Правильное произношение краткой формы прилагательных </w:t>
      </w:r>
      <w:r w:rsidRPr="00A94632">
        <w:rPr>
          <w:i/>
          <w:iCs/>
        </w:rPr>
        <w:t xml:space="preserve">(сильна), </w:t>
      </w:r>
      <w:r w:rsidRPr="00A94632">
        <w:t>прилага</w:t>
      </w:r>
      <w:r w:rsidRPr="00A94632">
        <w:softHyphen/>
        <w:t xml:space="preserve">тельных с твердыми и мягкими основами </w:t>
      </w:r>
      <w:r w:rsidRPr="00A94632">
        <w:rPr>
          <w:i/>
          <w:iCs/>
        </w:rPr>
        <w:t xml:space="preserve">(бес\ </w:t>
      </w:r>
      <w:proofErr w:type="spellStart"/>
      <w:r w:rsidRPr="00A94632">
        <w:rPr>
          <w:i/>
          <w:iCs/>
        </w:rPr>
        <w:t>крайный</w:t>
      </w:r>
      <w:proofErr w:type="spellEnd"/>
      <w:r w:rsidRPr="00A94632">
        <w:rPr>
          <w:i/>
          <w:iCs/>
        </w:rPr>
        <w:t xml:space="preserve">—бескрайний, искренно—искренне)? </w:t>
      </w:r>
      <w:r w:rsidRPr="00A94632">
        <w:t xml:space="preserve">правильное образование и произношение фор сравнительной и превосходной степеней </w:t>
      </w:r>
      <w:r w:rsidRPr="00A94632">
        <w:rPr>
          <w:i/>
          <w:iCs/>
        </w:rPr>
        <w:t>(</w:t>
      </w:r>
      <w:proofErr w:type="spellStart"/>
      <w:proofErr w:type="gramStart"/>
      <w:r w:rsidRPr="00A94632">
        <w:rPr>
          <w:i/>
          <w:iCs/>
        </w:rPr>
        <w:t>краси</w:t>
      </w:r>
      <w:proofErr w:type="spellEnd"/>
      <w:r w:rsidRPr="00A94632">
        <w:rPr>
          <w:i/>
          <w:iCs/>
        </w:rPr>
        <w:t xml:space="preserve">\ </w:t>
      </w:r>
      <w:proofErr w:type="spellStart"/>
      <w:r w:rsidRPr="00A94632">
        <w:rPr>
          <w:i/>
          <w:iCs/>
        </w:rPr>
        <w:t>вее</w:t>
      </w:r>
      <w:proofErr w:type="spellEnd"/>
      <w:proofErr w:type="gramEnd"/>
      <w:r w:rsidRPr="00A94632">
        <w:rPr>
          <w:i/>
          <w:iCs/>
        </w:rPr>
        <w:t>, длиннее).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t xml:space="preserve"> </w:t>
      </w:r>
      <w:r w:rsidRPr="00A94632">
        <w:rPr>
          <w:b/>
        </w:rPr>
        <w:t xml:space="preserve">РЕЧЬ  </w:t>
      </w:r>
      <w:proofErr w:type="spellStart"/>
      <w:r w:rsidRPr="00A94632">
        <w:rPr>
          <w:spacing w:val="60"/>
        </w:rPr>
        <w:t>Речь</w:t>
      </w:r>
      <w:proofErr w:type="spellEnd"/>
      <w:r w:rsidRPr="00A94632">
        <w:t xml:space="preserve"> как деятельность, как способ общения людей посредством языка. Условия, необходимые для речевого общения: наличие собеседника, моти</w:t>
      </w:r>
      <w:r w:rsidRPr="00A94632">
        <w:softHyphen/>
        <w:t>ва, потребности в общении, предмета речи, общего языка. Речь устная и письменная, диалогическая и монологическая. Культура речевого общения.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spacing w:val="60"/>
        </w:rPr>
        <w:t>Текст</w:t>
      </w:r>
      <w:r w:rsidRPr="00A94632">
        <w:t xml:space="preserve"> как продукт речевой деятельности; его основные признаки: </w:t>
      </w:r>
      <w:proofErr w:type="spellStart"/>
      <w:r w:rsidRPr="00A94632">
        <w:t>членимость</w:t>
      </w:r>
      <w:proofErr w:type="spellEnd"/>
      <w:r w:rsidRPr="00A94632">
        <w:t>, смысловая цель</w:t>
      </w:r>
      <w:r w:rsidRPr="00A94632">
        <w:softHyphen/>
        <w:t>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spacing w:val="60"/>
        </w:rPr>
        <w:t>Стили</w:t>
      </w:r>
      <w:r w:rsidRPr="00A94632">
        <w:t xml:space="preserve"> </w:t>
      </w:r>
      <w:r w:rsidRPr="00A94632">
        <w:rPr>
          <w:spacing w:val="60"/>
        </w:rPr>
        <w:t>речи,</w:t>
      </w:r>
      <w:r w:rsidRPr="00A94632">
        <w:t xml:space="preserve"> понятие о стилистически зна</w:t>
      </w:r>
      <w:r w:rsidRPr="00A94632">
        <w:softHyphen/>
        <w:t>чимой речевой ситуации; речь разговорная и книж</w:t>
      </w:r>
      <w:r w:rsidRPr="00A94632">
        <w:softHyphen/>
        <w:t>ная, художественная и научно-деловая; характе</w:t>
      </w:r>
      <w:r w:rsidRPr="00A94632">
        <w:softHyphen/>
        <w:t>ристика разговорного и художественного стилей речи с учетом особенностей речевой ситуации, в ко</w:t>
      </w:r>
      <w:r w:rsidRPr="00A94632">
        <w:softHyphen/>
        <w:t xml:space="preserve">торой </w:t>
      </w:r>
      <w:r w:rsidRPr="00A94632">
        <w:lastRenderedPageBreak/>
        <w:t>используются данные стили (сфера употреб</w:t>
      </w:r>
      <w:r w:rsidRPr="00A94632">
        <w:softHyphen/>
        <w:t>ления, коммуникативная функция, характерные языковые средства).</w:t>
      </w:r>
    </w:p>
    <w:p w:rsidR="00A37357" w:rsidRPr="00A94632" w:rsidRDefault="00A37357" w:rsidP="00A37357">
      <w:pPr>
        <w:autoSpaceDE w:val="0"/>
        <w:autoSpaceDN w:val="0"/>
        <w:adjustRightInd w:val="0"/>
        <w:ind w:left="-284" w:firstLine="426"/>
        <w:jc w:val="both"/>
      </w:pPr>
      <w:r w:rsidRPr="00A94632">
        <w:rPr>
          <w:spacing w:val="60"/>
        </w:rPr>
        <w:t>Типы</w:t>
      </w:r>
      <w:r w:rsidRPr="00A94632">
        <w:t xml:space="preserve"> </w:t>
      </w:r>
      <w:r w:rsidRPr="00A94632">
        <w:rPr>
          <w:spacing w:val="60"/>
        </w:rPr>
        <w:t>речи:</w:t>
      </w:r>
      <w:r w:rsidRPr="00A94632">
        <w:t xml:space="preserve"> повествование, описание, рас</w:t>
      </w:r>
      <w:r w:rsidRPr="00A94632">
        <w:softHyphen/>
        <w:t xml:space="preserve">суждение. </w:t>
      </w:r>
      <w:proofErr w:type="gramStart"/>
      <w:r w:rsidRPr="00A94632">
        <w:t>Особенности строения фрагментов текс</w:t>
      </w:r>
      <w:r w:rsidRPr="00A94632">
        <w:softHyphen/>
        <w:t>та с определенным типовым значением: лицо и его действия, предмет и его признаки, рассуждение-до</w:t>
      </w:r>
      <w:r w:rsidRPr="00A94632">
        <w:softHyphen/>
        <w:t>казательство, оценочные суждения (типовое значе</w:t>
      </w:r>
      <w:r w:rsidRPr="00A94632">
        <w:softHyphen/>
        <w:t>ние, схема построения, способы выражения «дан</w:t>
      </w:r>
      <w:r w:rsidRPr="00A94632">
        <w:softHyphen/>
        <w:t>ного» и «нового» в предложениях фрагмента).</w:t>
      </w:r>
      <w:proofErr w:type="gramEnd"/>
      <w:r w:rsidRPr="00A94632">
        <w:t xml:space="preserve"> Спо</w:t>
      </w:r>
      <w:r w:rsidRPr="00A94632">
        <w:softHyphen/>
        <w:t>собы соединения фрагментов в целом тексте.</w:t>
      </w:r>
    </w:p>
    <w:p w:rsidR="00B21D57" w:rsidRPr="00A94632" w:rsidRDefault="00B21D57" w:rsidP="00B21D57">
      <w:pPr>
        <w:pStyle w:val="60"/>
        <w:keepNext/>
        <w:widowControl/>
        <w:shd w:val="clear" w:color="auto" w:fill="auto"/>
        <w:spacing w:before="0" w:after="0" w:line="240" w:lineRule="auto"/>
        <w:jc w:val="left"/>
        <w:rPr>
          <w:rStyle w:val="6CenturySchoolbook2"/>
          <w:rFonts w:ascii="Times New Roman" w:hAnsi="Times New Roman" w:cs="Times New Roman"/>
          <w:sz w:val="24"/>
          <w:szCs w:val="24"/>
        </w:rPr>
      </w:pPr>
    </w:p>
    <w:p w:rsidR="00A37357" w:rsidRPr="00A94632" w:rsidRDefault="00A37357" w:rsidP="00A37357">
      <w:pPr>
        <w:ind w:left="-284" w:firstLine="426"/>
        <w:jc w:val="center"/>
        <w:rPr>
          <w:b/>
          <w:bCs/>
          <w:iCs/>
        </w:rPr>
      </w:pPr>
      <w:r w:rsidRPr="00A94632">
        <w:rPr>
          <w:b/>
          <w:bCs/>
          <w:iCs/>
        </w:rPr>
        <w:t>6 класс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3"/>
        </w:rPr>
        <w:t xml:space="preserve">О языке. </w:t>
      </w:r>
      <w:r w:rsidRPr="00A94632">
        <w:rPr>
          <w:color w:val="000000"/>
        </w:rPr>
        <w:t>Слово как основная единица языка.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color w:val="000000"/>
        </w:rPr>
        <w:t xml:space="preserve">Речь. </w:t>
      </w:r>
      <w:r w:rsidRPr="00A94632">
        <w:rPr>
          <w:color w:val="000000"/>
        </w:rPr>
        <w:t xml:space="preserve">Повторение изученного о тексте, стилях и типах </w:t>
      </w:r>
      <w:r w:rsidRPr="00A94632">
        <w:rPr>
          <w:color w:val="000000"/>
          <w:spacing w:val="-5"/>
        </w:rPr>
        <w:t>речи; расширение представления о языковых средст</w:t>
      </w:r>
      <w:r w:rsidRPr="00A94632">
        <w:rPr>
          <w:color w:val="000000"/>
          <w:spacing w:val="-5"/>
        </w:rPr>
        <w:softHyphen/>
      </w:r>
      <w:r w:rsidRPr="00A94632">
        <w:rPr>
          <w:color w:val="000000"/>
          <w:spacing w:val="-2"/>
        </w:rPr>
        <w:t>вах, характерных для изученных стилей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9" w:firstLine="426"/>
        <w:jc w:val="both"/>
      </w:pPr>
      <w:r w:rsidRPr="00A94632">
        <w:rPr>
          <w:color w:val="000000"/>
          <w:spacing w:val="34"/>
        </w:rPr>
        <w:t>Текст: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-4"/>
        </w:rPr>
        <w:t xml:space="preserve">способы и средства связи предложений; </w:t>
      </w:r>
      <w:r w:rsidRPr="00A94632">
        <w:rPr>
          <w:color w:val="000000"/>
          <w:spacing w:val="-5"/>
        </w:rPr>
        <w:t xml:space="preserve">нормативный повтор и повтор-недочет; сложный </w:t>
      </w:r>
      <w:r w:rsidRPr="00A94632">
        <w:rPr>
          <w:color w:val="000000"/>
          <w:spacing w:val="-6"/>
        </w:rPr>
        <w:t>план.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48" w:firstLine="426"/>
        <w:jc w:val="both"/>
      </w:pPr>
      <w:r w:rsidRPr="00A94632">
        <w:rPr>
          <w:color w:val="000000"/>
          <w:spacing w:val="39"/>
        </w:rPr>
        <w:t>Стили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25"/>
        </w:rPr>
        <w:t>речи: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-6"/>
        </w:rPr>
        <w:t>научный стиль (сфера употреб</w:t>
      </w:r>
      <w:r w:rsidRPr="00A94632">
        <w:rPr>
          <w:color w:val="000000"/>
          <w:spacing w:val="-6"/>
        </w:rPr>
        <w:softHyphen/>
      </w:r>
      <w:r w:rsidRPr="00A94632">
        <w:rPr>
          <w:color w:val="000000"/>
          <w:spacing w:val="-4"/>
        </w:rPr>
        <w:t>ления, задача речи, характерные языковые средства).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67" w:firstLine="426"/>
        <w:jc w:val="both"/>
      </w:pPr>
      <w:r w:rsidRPr="00A94632">
        <w:rPr>
          <w:color w:val="000000"/>
          <w:spacing w:val="47"/>
        </w:rPr>
        <w:t>Типы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26"/>
        </w:rPr>
        <w:t>речи: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-2"/>
        </w:rPr>
        <w:t>описание места, описание состоя</w:t>
      </w:r>
      <w:r w:rsidRPr="00A94632">
        <w:rPr>
          <w:color w:val="000000"/>
          <w:spacing w:val="-2"/>
        </w:rPr>
        <w:softHyphen/>
      </w:r>
      <w:r w:rsidRPr="00A94632">
        <w:rPr>
          <w:color w:val="000000"/>
          <w:spacing w:val="-5"/>
        </w:rPr>
        <w:t>ния природы, рассуждение-объяснение.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96" w:firstLine="426"/>
        <w:jc w:val="both"/>
      </w:pPr>
      <w:r w:rsidRPr="00A94632">
        <w:rPr>
          <w:color w:val="000000"/>
          <w:spacing w:val="44"/>
        </w:rPr>
        <w:t>Композиционные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30"/>
        </w:rPr>
        <w:t>формы: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-8"/>
        </w:rPr>
        <w:t xml:space="preserve">аннотация, </w:t>
      </w:r>
      <w:r w:rsidRPr="00A94632">
        <w:rPr>
          <w:color w:val="000000"/>
          <w:spacing w:val="-3"/>
        </w:rPr>
        <w:t xml:space="preserve">отзыв, структура научного определения понятая. </w:t>
      </w:r>
      <w:r w:rsidRPr="00A94632">
        <w:rPr>
          <w:color w:val="000000"/>
          <w:spacing w:val="-6"/>
        </w:rPr>
        <w:t>Основные требования к выборочному изложению.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613" w:firstLine="426"/>
        <w:jc w:val="both"/>
      </w:pPr>
      <w:r w:rsidRPr="00A94632">
        <w:rPr>
          <w:b/>
          <w:bCs/>
          <w:color w:val="000000"/>
          <w:spacing w:val="-1"/>
        </w:rPr>
        <w:t xml:space="preserve">Закрепление и углубление </w:t>
      </w:r>
      <w:proofErr w:type="gramStart"/>
      <w:r w:rsidRPr="00A94632">
        <w:rPr>
          <w:b/>
          <w:color w:val="000000"/>
        </w:rPr>
        <w:t>изученного</w:t>
      </w:r>
      <w:proofErr w:type="gramEnd"/>
      <w:r w:rsidRPr="00A94632">
        <w:rPr>
          <w:color w:val="000000"/>
        </w:rPr>
        <w:t xml:space="preserve"> </w:t>
      </w:r>
      <w:r w:rsidRPr="00A94632">
        <w:rPr>
          <w:b/>
          <w:bCs/>
          <w:color w:val="000000"/>
        </w:rPr>
        <w:t xml:space="preserve">в </w:t>
      </w:r>
      <w:r w:rsidRPr="00A94632">
        <w:rPr>
          <w:color w:val="000000"/>
        </w:rPr>
        <w:t xml:space="preserve">5 </w:t>
      </w:r>
      <w:r w:rsidRPr="00A94632">
        <w:rPr>
          <w:b/>
          <w:bCs/>
          <w:color w:val="000000"/>
        </w:rPr>
        <w:t>классе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  <w:rPr>
          <w:b/>
          <w:color w:val="000000"/>
          <w:spacing w:val="-1"/>
        </w:rPr>
      </w:pPr>
      <w:r w:rsidRPr="00A94632">
        <w:rPr>
          <w:b/>
          <w:color w:val="000000"/>
          <w:spacing w:val="-1"/>
        </w:rPr>
        <w:t xml:space="preserve">Грамматика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  <w:rPr>
          <w:color w:val="000000"/>
          <w:spacing w:val="-1"/>
        </w:rPr>
      </w:pPr>
      <w:r w:rsidRPr="00A94632">
        <w:rPr>
          <w:color w:val="000000"/>
          <w:spacing w:val="-1"/>
        </w:rPr>
        <w:t xml:space="preserve">Морфология и синтаксис как разделы грамматики.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  <w:rPr>
          <w:i/>
          <w:iCs/>
          <w:color w:val="000000"/>
          <w:spacing w:val="-10"/>
        </w:rPr>
      </w:pPr>
      <w:r w:rsidRPr="00A94632">
        <w:rPr>
          <w:color w:val="000000"/>
        </w:rPr>
        <w:t>Имя существительное, имя прилагательное и глагол</w:t>
      </w:r>
      <w:r w:rsidRPr="00A94632">
        <w:rPr>
          <w:color w:val="000000"/>
          <w:spacing w:val="-6"/>
        </w:rPr>
        <w:t>; их общее грамматическое значение, морфологи</w:t>
      </w:r>
      <w:r w:rsidRPr="00A94632">
        <w:rPr>
          <w:color w:val="000000"/>
          <w:spacing w:val="-7"/>
        </w:rPr>
        <w:t>ческие и синтаксические признаки.</w:t>
      </w:r>
      <w:r w:rsidRPr="00A94632">
        <w:rPr>
          <w:i/>
          <w:iCs/>
          <w:color w:val="000000"/>
          <w:spacing w:val="-10"/>
        </w:rPr>
        <w:t xml:space="preserve">         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</w:pPr>
      <w:r w:rsidRPr="00A94632">
        <w:rPr>
          <w:i/>
          <w:iCs/>
          <w:color w:val="000000"/>
          <w:spacing w:val="-10"/>
        </w:rPr>
        <w:t xml:space="preserve">  </w:t>
      </w:r>
      <w:r w:rsidRPr="00A94632">
        <w:rPr>
          <w:color w:val="000000"/>
          <w:spacing w:val="-10"/>
        </w:rPr>
        <w:t>Словосочетание и предложение как основные еди</w:t>
      </w:r>
      <w:r w:rsidRPr="00A94632">
        <w:rPr>
          <w:color w:val="000000"/>
          <w:spacing w:val="-7"/>
        </w:rPr>
        <w:t>ницы синтаксиса. Главные и зависимые части словосочетания; главные и второстепенные члены предло</w:t>
      </w:r>
      <w:r w:rsidRPr="00A94632">
        <w:rPr>
          <w:color w:val="000000"/>
          <w:spacing w:val="-2"/>
        </w:rPr>
        <w:t xml:space="preserve">жения. </w:t>
      </w:r>
      <w:r w:rsidRPr="00A94632">
        <w:rPr>
          <w:color w:val="000000"/>
          <w:spacing w:val="-11"/>
        </w:rPr>
        <w:t xml:space="preserve">    Понятие простого и сложного предложения. Пред</w:t>
      </w:r>
      <w:r w:rsidRPr="00A94632">
        <w:rPr>
          <w:color w:val="000000"/>
          <w:spacing w:val="-2"/>
        </w:rPr>
        <w:t xml:space="preserve">ложение с  однородными членами,   обращением  и </w:t>
      </w:r>
      <w:r w:rsidRPr="00A94632">
        <w:rPr>
          <w:color w:val="000000"/>
          <w:spacing w:val="-8"/>
        </w:rPr>
        <w:t xml:space="preserve"> прямой речью.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  <w:color w:val="000000"/>
          <w:spacing w:val="39"/>
        </w:rPr>
      </w:pPr>
      <w:r w:rsidRPr="00A94632">
        <w:rPr>
          <w:b/>
          <w:color w:val="000000"/>
          <w:spacing w:val="39"/>
        </w:rPr>
        <w:t>Правописание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color w:val="000000"/>
          <w:spacing w:val="39"/>
        </w:rPr>
        <w:t xml:space="preserve"> </w:t>
      </w:r>
      <w:r w:rsidRPr="00A94632">
        <w:rPr>
          <w:color w:val="000000"/>
          <w:spacing w:val="39"/>
        </w:rPr>
        <w:t>Орфография:</w:t>
      </w:r>
      <w:r w:rsidRPr="00A94632">
        <w:rPr>
          <w:color w:val="000000"/>
        </w:rPr>
        <w:t xml:space="preserve"> </w:t>
      </w:r>
      <w:r w:rsidRPr="00A94632">
        <w:rPr>
          <w:color w:val="000000"/>
          <w:spacing w:val="-1"/>
        </w:rPr>
        <w:t xml:space="preserve">употребление прописных букв; </w:t>
      </w:r>
      <w:r w:rsidRPr="00A94632">
        <w:rPr>
          <w:color w:val="000000"/>
          <w:spacing w:val="-4"/>
        </w:rPr>
        <w:t xml:space="preserve">буквы </w:t>
      </w:r>
      <w:r w:rsidRPr="00A94632">
        <w:rPr>
          <w:i/>
          <w:iCs/>
          <w:color w:val="000000"/>
          <w:spacing w:val="-4"/>
        </w:rPr>
        <w:t xml:space="preserve">ъ </w:t>
      </w:r>
      <w:r w:rsidRPr="00A94632">
        <w:rPr>
          <w:iCs/>
          <w:color w:val="000000"/>
          <w:spacing w:val="-4"/>
        </w:rPr>
        <w:t>и</w:t>
      </w:r>
      <w:r w:rsidRPr="00A94632">
        <w:rPr>
          <w:i/>
          <w:iCs/>
          <w:color w:val="000000"/>
          <w:spacing w:val="-4"/>
        </w:rPr>
        <w:t xml:space="preserve"> ь; </w:t>
      </w:r>
      <w:r w:rsidRPr="00A94632">
        <w:rPr>
          <w:color w:val="000000"/>
          <w:spacing w:val="-4"/>
        </w:rPr>
        <w:t>орфограммы корня; правописание окон</w:t>
      </w:r>
      <w:r w:rsidRPr="00A94632">
        <w:rPr>
          <w:color w:val="000000"/>
          <w:spacing w:val="-4"/>
        </w:rPr>
        <w:softHyphen/>
      </w:r>
      <w:r w:rsidRPr="00A94632">
        <w:rPr>
          <w:color w:val="000000"/>
          <w:spacing w:val="-5"/>
        </w:rPr>
        <w:t xml:space="preserve">чаний слов; слитное и раздельное написание </w:t>
      </w:r>
      <w:r w:rsidRPr="00A94632">
        <w:rPr>
          <w:i/>
          <w:iCs/>
          <w:color w:val="000000"/>
          <w:spacing w:val="-5"/>
        </w:rPr>
        <w:t xml:space="preserve">не </w:t>
      </w:r>
      <w:r w:rsidRPr="00A94632">
        <w:rPr>
          <w:iCs/>
          <w:color w:val="000000"/>
          <w:spacing w:val="-5"/>
        </w:rPr>
        <w:t>с</w:t>
      </w:r>
      <w:r w:rsidRPr="00A94632">
        <w:rPr>
          <w:i/>
          <w:iCs/>
          <w:color w:val="000000"/>
          <w:spacing w:val="-5"/>
        </w:rPr>
        <w:t xml:space="preserve"> </w:t>
      </w:r>
      <w:r w:rsidRPr="00A94632">
        <w:rPr>
          <w:color w:val="000000"/>
          <w:spacing w:val="-5"/>
        </w:rPr>
        <w:t>гла</w:t>
      </w:r>
      <w:r w:rsidRPr="00A94632">
        <w:rPr>
          <w:color w:val="000000"/>
          <w:spacing w:val="-2"/>
        </w:rPr>
        <w:t>голами, существительными, прилагательными.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9" w:firstLine="426"/>
        <w:jc w:val="both"/>
      </w:pPr>
      <w:r w:rsidRPr="00A94632">
        <w:rPr>
          <w:color w:val="000000"/>
          <w:spacing w:val="47"/>
        </w:rPr>
        <w:t>Пунктуация:</w:t>
      </w:r>
      <w:r w:rsidRPr="00A94632">
        <w:rPr>
          <w:color w:val="000000"/>
        </w:rPr>
        <w:t xml:space="preserve"> знаки препинания в конце </w:t>
      </w:r>
      <w:r w:rsidRPr="00A94632">
        <w:rPr>
          <w:color w:val="000000"/>
          <w:spacing w:val="-3"/>
        </w:rPr>
        <w:t>предложения; запятая при однородных членах, меж</w:t>
      </w:r>
      <w:r w:rsidRPr="00A94632">
        <w:rPr>
          <w:color w:val="000000"/>
          <w:spacing w:val="-3"/>
        </w:rPr>
        <w:softHyphen/>
      </w:r>
      <w:r w:rsidRPr="00A94632">
        <w:rPr>
          <w:color w:val="000000"/>
          <w:spacing w:val="-1"/>
        </w:rPr>
        <w:t xml:space="preserve">ду частями сложного предложения, при обращении; </w:t>
      </w:r>
      <w:r w:rsidRPr="00A94632">
        <w:rPr>
          <w:color w:val="000000"/>
        </w:rPr>
        <w:t xml:space="preserve">пунктуационное оформление прямой речи перед и </w:t>
      </w:r>
      <w:r w:rsidRPr="00A94632">
        <w:rPr>
          <w:color w:val="000000"/>
          <w:spacing w:val="-2"/>
        </w:rPr>
        <w:t xml:space="preserve">после слов автора; тире и двоеточие в предложениях </w:t>
      </w:r>
      <w:r w:rsidRPr="00A94632">
        <w:rPr>
          <w:color w:val="000000"/>
          <w:spacing w:val="-6"/>
        </w:rPr>
        <w:t xml:space="preserve">с однородными членами и обобщающим словом; тире </w:t>
      </w:r>
      <w:r w:rsidRPr="00A94632">
        <w:rPr>
          <w:color w:val="000000"/>
          <w:spacing w:val="-3"/>
        </w:rPr>
        <w:t>между подлежащим и сказуемым.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  <w:color w:val="000000"/>
          <w:spacing w:val="-4"/>
        </w:rPr>
        <w:t xml:space="preserve">Словообразование, </w:t>
      </w:r>
      <w:r w:rsidRPr="00A94632">
        <w:rPr>
          <w:b/>
          <w:color w:val="000000"/>
        </w:rPr>
        <w:t xml:space="preserve">правописание и употребление в речи имен существительных, прилагательных и глаголов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2"/>
        </w:rPr>
        <w:t>Словообразование имен существительных, прила</w:t>
      </w:r>
      <w:r w:rsidRPr="00A94632">
        <w:rPr>
          <w:color w:val="000000"/>
          <w:spacing w:val="-2"/>
        </w:rPr>
        <w:softHyphen/>
        <w:t xml:space="preserve">гательных, глаголов. Основные способы образования </w:t>
      </w:r>
      <w:r w:rsidRPr="00A94632">
        <w:rPr>
          <w:color w:val="000000"/>
          <w:spacing w:val="-1"/>
        </w:rPr>
        <w:t>слов:   приставочный,   суффиксальный,   приставоч</w:t>
      </w:r>
      <w:r w:rsidRPr="00A94632">
        <w:rPr>
          <w:color w:val="000000"/>
        </w:rPr>
        <w:t>но-суффиксальный, сложение. Сложносокращенные слова; верное определение их родовой принадлеж</w:t>
      </w:r>
      <w:r w:rsidRPr="00A94632">
        <w:rPr>
          <w:color w:val="000000"/>
        </w:rPr>
        <w:softHyphen/>
      </w:r>
      <w:r w:rsidRPr="00A94632">
        <w:rPr>
          <w:color w:val="000000"/>
          <w:spacing w:val="-3"/>
        </w:rPr>
        <w:t>ности.   Словообразовательные   цепочки   однокорен</w:t>
      </w:r>
      <w:r w:rsidRPr="00A94632">
        <w:rPr>
          <w:color w:val="000000"/>
        </w:rPr>
        <w:t xml:space="preserve">ных слов. Типичные словообразовательные модели имён существительных, прилагательных и глаголов. Правописание сложных имен существительных и прилагательных; употребление </w:t>
      </w:r>
      <w:r w:rsidRPr="00A94632">
        <w:rPr>
          <w:i/>
          <w:iCs/>
          <w:color w:val="000000"/>
        </w:rPr>
        <w:t xml:space="preserve">н, </w:t>
      </w:r>
      <w:proofErr w:type="spellStart"/>
      <w:r w:rsidRPr="00A94632">
        <w:rPr>
          <w:i/>
          <w:iCs/>
          <w:color w:val="000000"/>
        </w:rPr>
        <w:t>нн</w:t>
      </w:r>
      <w:proofErr w:type="spellEnd"/>
      <w:r w:rsidRPr="00A94632">
        <w:rPr>
          <w:iCs/>
          <w:color w:val="000000"/>
        </w:rPr>
        <w:t xml:space="preserve"> в</w:t>
      </w:r>
      <w:r w:rsidRPr="00A94632">
        <w:rPr>
          <w:i/>
          <w:iCs/>
          <w:color w:val="000000"/>
        </w:rPr>
        <w:t xml:space="preserve"> </w:t>
      </w:r>
      <w:r w:rsidRPr="00A94632">
        <w:rPr>
          <w:color w:val="000000"/>
        </w:rPr>
        <w:t>именах при</w:t>
      </w:r>
      <w:r w:rsidRPr="00A94632">
        <w:rPr>
          <w:color w:val="000000"/>
        </w:rPr>
        <w:softHyphen/>
        <w:t>лагательных, образованных от имен существитель</w:t>
      </w:r>
      <w:r w:rsidRPr="00A94632">
        <w:rPr>
          <w:color w:val="000000"/>
        </w:rPr>
        <w:softHyphen/>
        <w:t xml:space="preserve">ных; правописание приставок </w:t>
      </w:r>
      <w:r w:rsidRPr="00A94632">
        <w:rPr>
          <w:i/>
          <w:iCs/>
          <w:color w:val="000000"/>
        </w:rPr>
        <w:t xml:space="preserve">при- </w:t>
      </w:r>
      <w:r w:rsidRPr="00A94632">
        <w:rPr>
          <w:color w:val="000000"/>
        </w:rPr>
        <w:t xml:space="preserve">и </w:t>
      </w:r>
      <w:r w:rsidRPr="00A94632">
        <w:rPr>
          <w:i/>
          <w:color w:val="000000"/>
        </w:rPr>
        <w:t>пр</w:t>
      </w:r>
      <w:proofErr w:type="gramStart"/>
      <w:r w:rsidRPr="00A94632">
        <w:rPr>
          <w:i/>
          <w:color w:val="000000"/>
        </w:rPr>
        <w:t>е-</w:t>
      </w:r>
      <w:proofErr w:type="gramEnd"/>
      <w:r w:rsidRPr="00A94632">
        <w:rPr>
          <w:color w:val="000000"/>
        </w:rPr>
        <w:t xml:space="preserve">, букв </w:t>
      </w:r>
      <w:r w:rsidRPr="00A94632">
        <w:rPr>
          <w:i/>
          <w:color w:val="000000"/>
        </w:rPr>
        <w:t>ы</w:t>
      </w:r>
      <w:r w:rsidRPr="00A94632">
        <w:rPr>
          <w:color w:val="000000"/>
        </w:rPr>
        <w:t>—</w:t>
      </w:r>
      <w:r w:rsidRPr="00A94632">
        <w:rPr>
          <w:i/>
          <w:iCs/>
          <w:color w:val="000000"/>
        </w:rPr>
        <w:t xml:space="preserve">и </w:t>
      </w:r>
      <w:r w:rsidRPr="00A94632">
        <w:rPr>
          <w:color w:val="000000"/>
          <w:spacing w:val="-2"/>
        </w:rPr>
        <w:t>в корне после приставок.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3"/>
        </w:rPr>
        <w:t>Употребление в речи имен существительных, при</w:t>
      </w:r>
      <w:r w:rsidRPr="00A94632">
        <w:rPr>
          <w:color w:val="000000"/>
          <w:spacing w:val="-3"/>
        </w:rPr>
        <w:softHyphen/>
      </w:r>
      <w:r w:rsidRPr="00A94632">
        <w:rPr>
          <w:color w:val="000000"/>
        </w:rPr>
        <w:t>лагательных и глаголов.</w:t>
      </w:r>
    </w:p>
    <w:p w:rsidR="00A37357" w:rsidRPr="00A94632" w:rsidRDefault="00A37357" w:rsidP="00A37357">
      <w:pPr>
        <w:widowControl w:val="0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1"/>
        </w:rPr>
        <w:t xml:space="preserve">Особенности правописания некоторых форм имен </w:t>
      </w:r>
      <w:r w:rsidRPr="00A94632">
        <w:rPr>
          <w:color w:val="000000"/>
        </w:rPr>
        <w:t>существительных, прилагательных и глаголов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</w:rPr>
        <w:t>МОРФОЛОГИЯ. ОРФОГРАФИЯ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bCs/>
          <w:color w:val="000000"/>
          <w:spacing w:val="-6"/>
        </w:rPr>
        <w:t xml:space="preserve">Причастие </w:t>
      </w:r>
      <w:r w:rsidRPr="00A94632">
        <w:rPr>
          <w:b/>
          <w:bCs/>
          <w:color w:val="000000"/>
          <w:spacing w:val="-4"/>
        </w:rPr>
        <w:t xml:space="preserve">и деепричастие  </w:t>
      </w:r>
      <w:r w:rsidRPr="00A94632">
        <w:rPr>
          <w:color w:val="000000"/>
          <w:spacing w:val="-9"/>
        </w:rPr>
        <w:t>Причастие как особая форма глагола: общее грам</w:t>
      </w:r>
      <w:r w:rsidRPr="00A94632">
        <w:rPr>
          <w:color w:val="000000"/>
          <w:spacing w:val="-9"/>
        </w:rPr>
        <w:softHyphen/>
      </w:r>
      <w:r w:rsidRPr="00A94632">
        <w:rPr>
          <w:color w:val="000000"/>
          <w:spacing w:val="-2"/>
        </w:rPr>
        <w:t xml:space="preserve">матическое значение, морфологические признаки, </w:t>
      </w:r>
      <w:r w:rsidRPr="00A94632">
        <w:rPr>
          <w:color w:val="000000"/>
          <w:spacing w:val="-8"/>
        </w:rPr>
        <w:t>роль в предложении. Суффиксы причастий.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</w:pPr>
      <w:r w:rsidRPr="00A94632">
        <w:rPr>
          <w:color w:val="000000"/>
          <w:spacing w:val="-6"/>
        </w:rPr>
        <w:t>Действительные и страдательные причастия. Об</w:t>
      </w:r>
      <w:r w:rsidRPr="00A94632">
        <w:rPr>
          <w:color w:val="000000"/>
          <w:spacing w:val="-6"/>
        </w:rPr>
        <w:softHyphen/>
      </w:r>
      <w:r w:rsidRPr="00A94632">
        <w:rPr>
          <w:color w:val="000000"/>
          <w:spacing w:val="-7"/>
        </w:rPr>
        <w:t xml:space="preserve">разование действительных и страдательных </w:t>
      </w:r>
      <w:r w:rsidRPr="00A94632">
        <w:rPr>
          <w:color w:val="000000"/>
          <w:spacing w:val="-7"/>
        </w:rPr>
        <w:lastRenderedPageBreak/>
        <w:t>причас</w:t>
      </w:r>
      <w:r w:rsidRPr="00A94632">
        <w:rPr>
          <w:color w:val="000000"/>
          <w:spacing w:val="-7"/>
        </w:rPr>
        <w:softHyphen/>
      </w:r>
      <w:r w:rsidRPr="00A94632">
        <w:rPr>
          <w:color w:val="000000"/>
          <w:spacing w:val="-8"/>
        </w:rPr>
        <w:t>тий настоящего и прошедшего времени.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9" w:firstLine="426"/>
        <w:jc w:val="both"/>
      </w:pPr>
      <w:r w:rsidRPr="00A94632">
        <w:rPr>
          <w:color w:val="000000"/>
          <w:spacing w:val="-2"/>
        </w:rPr>
        <w:t xml:space="preserve">Краткие и полные страдательные причастия; их </w:t>
      </w:r>
      <w:r w:rsidRPr="00A94632">
        <w:rPr>
          <w:color w:val="000000"/>
          <w:spacing w:val="-7"/>
        </w:rPr>
        <w:t>синтаксическая роль в предложении.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9"/>
        </w:rPr>
        <w:t>Причастный оборот и знаки препинания в предло</w:t>
      </w:r>
      <w:r w:rsidRPr="00A94632">
        <w:rPr>
          <w:color w:val="000000"/>
          <w:spacing w:val="-9"/>
        </w:rPr>
        <w:softHyphen/>
        <w:t>жениях с причастным оборотом.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8"/>
        </w:rPr>
        <w:t>Правописание суффиксов действительных и стра</w:t>
      </w:r>
      <w:r w:rsidRPr="00A94632">
        <w:rPr>
          <w:color w:val="000000"/>
          <w:spacing w:val="-8"/>
        </w:rPr>
        <w:softHyphen/>
      </w:r>
      <w:r w:rsidRPr="00A94632">
        <w:rPr>
          <w:color w:val="000000"/>
          <w:spacing w:val="-6"/>
        </w:rPr>
        <w:t xml:space="preserve">дательных причастий. </w:t>
      </w:r>
      <w:r w:rsidRPr="00A94632">
        <w:rPr>
          <w:i/>
          <w:iCs/>
          <w:color w:val="000000"/>
          <w:spacing w:val="-6"/>
        </w:rPr>
        <w:t xml:space="preserve">Не </w:t>
      </w:r>
      <w:r w:rsidRPr="00A94632">
        <w:rPr>
          <w:iCs/>
          <w:color w:val="000000"/>
          <w:spacing w:val="-6"/>
        </w:rPr>
        <w:t xml:space="preserve">с </w:t>
      </w:r>
      <w:r w:rsidRPr="00A94632">
        <w:rPr>
          <w:color w:val="000000"/>
          <w:spacing w:val="-6"/>
        </w:rPr>
        <w:t>причастиями.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4"/>
        </w:rPr>
        <w:t xml:space="preserve">Склонение причастий. Правописание окончаний </w:t>
      </w:r>
      <w:r w:rsidRPr="00A94632">
        <w:rPr>
          <w:color w:val="000000"/>
          <w:spacing w:val="-8"/>
        </w:rPr>
        <w:t>причастий.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2"/>
        </w:rPr>
        <w:t>Употребление причастий в текстах разных сти</w:t>
      </w:r>
      <w:r w:rsidRPr="00A94632">
        <w:rPr>
          <w:color w:val="000000"/>
          <w:spacing w:val="-2"/>
        </w:rPr>
        <w:softHyphen/>
      </w:r>
      <w:r w:rsidRPr="00A94632">
        <w:rPr>
          <w:color w:val="000000"/>
          <w:spacing w:val="-11"/>
        </w:rPr>
        <w:t>лей.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1"/>
        </w:rPr>
        <w:t xml:space="preserve">Деепричастие как особая форма глагола: общее </w:t>
      </w:r>
      <w:r w:rsidRPr="00A94632">
        <w:rPr>
          <w:color w:val="000000"/>
          <w:spacing w:val="-5"/>
        </w:rPr>
        <w:t>грамматическое значение, морфологические при</w:t>
      </w:r>
      <w:r w:rsidRPr="00A94632">
        <w:rPr>
          <w:color w:val="000000"/>
          <w:spacing w:val="-5"/>
        </w:rPr>
        <w:softHyphen/>
      </w:r>
      <w:r w:rsidRPr="00A94632">
        <w:rPr>
          <w:color w:val="000000"/>
          <w:spacing w:val="-1"/>
        </w:rPr>
        <w:t>знаки, роль в предложении. Суффиксы дееприча</w:t>
      </w:r>
      <w:r w:rsidRPr="00A94632">
        <w:rPr>
          <w:color w:val="000000"/>
          <w:spacing w:val="-1"/>
        </w:rPr>
        <w:softHyphen/>
      </w:r>
      <w:r w:rsidRPr="00A94632">
        <w:rPr>
          <w:color w:val="000000"/>
          <w:spacing w:val="-8"/>
        </w:rPr>
        <w:t>стий.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7"/>
        </w:rPr>
        <w:t>Образование деепричастий совершенного и несо</w:t>
      </w:r>
      <w:r w:rsidRPr="00A94632">
        <w:rPr>
          <w:color w:val="000000"/>
          <w:spacing w:val="-7"/>
        </w:rPr>
        <w:softHyphen/>
      </w:r>
      <w:r w:rsidRPr="00A94632">
        <w:rPr>
          <w:color w:val="000000"/>
          <w:spacing w:val="-8"/>
        </w:rPr>
        <w:t xml:space="preserve">вершенного вида. </w:t>
      </w:r>
      <w:r w:rsidRPr="00A94632">
        <w:rPr>
          <w:i/>
          <w:iCs/>
          <w:color w:val="000000"/>
          <w:spacing w:val="-8"/>
        </w:rPr>
        <w:t xml:space="preserve">Не </w:t>
      </w:r>
      <w:r w:rsidRPr="00A94632">
        <w:rPr>
          <w:iCs/>
          <w:color w:val="000000"/>
          <w:spacing w:val="-8"/>
        </w:rPr>
        <w:t xml:space="preserve">с </w:t>
      </w:r>
      <w:r w:rsidRPr="00A94632">
        <w:rPr>
          <w:color w:val="000000"/>
          <w:spacing w:val="-8"/>
        </w:rPr>
        <w:t>деепричастиями.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7"/>
        </w:rPr>
        <w:t xml:space="preserve">Деепричастный оборот и знаки препинания в </w:t>
      </w:r>
      <w:r w:rsidRPr="00A94632">
        <w:rPr>
          <w:color w:val="000000"/>
          <w:spacing w:val="-9"/>
        </w:rPr>
        <w:t>предложениях с деепричастным оборотом.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color w:val="000000"/>
          <w:spacing w:val="-9"/>
        </w:rPr>
        <w:t>Употребление деепричастий в текстах разных сти</w:t>
      </w:r>
      <w:r w:rsidRPr="00A94632">
        <w:rPr>
          <w:color w:val="000000"/>
          <w:spacing w:val="-9"/>
        </w:rPr>
        <w:softHyphen/>
      </w:r>
      <w:r w:rsidRPr="00A94632">
        <w:rPr>
          <w:color w:val="000000"/>
          <w:spacing w:val="-14"/>
        </w:rPr>
        <w:t>лей.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  <w:rPr>
          <w:color w:val="000000"/>
          <w:spacing w:val="-10"/>
        </w:rPr>
      </w:pPr>
      <w:r w:rsidRPr="00A94632">
        <w:rPr>
          <w:b/>
          <w:color w:val="000000"/>
          <w:spacing w:val="-5"/>
        </w:rPr>
        <w:t>Культура речи.</w:t>
      </w:r>
      <w:r w:rsidRPr="00A94632">
        <w:rPr>
          <w:color w:val="000000"/>
          <w:spacing w:val="-5"/>
        </w:rPr>
        <w:t xml:space="preserve"> Особенности произношения дее</w:t>
      </w:r>
      <w:r w:rsidRPr="00A94632">
        <w:rPr>
          <w:color w:val="000000"/>
          <w:spacing w:val="-5"/>
        </w:rPr>
        <w:softHyphen/>
      </w:r>
      <w:r w:rsidRPr="00A94632">
        <w:rPr>
          <w:color w:val="000000"/>
          <w:spacing w:val="-4"/>
        </w:rPr>
        <w:t>причастий в некоторых форм причастий. Правиль</w:t>
      </w:r>
      <w:r w:rsidRPr="00A94632">
        <w:rPr>
          <w:color w:val="000000"/>
          <w:spacing w:val="-4"/>
        </w:rPr>
        <w:softHyphen/>
      </w:r>
      <w:r w:rsidRPr="00A94632">
        <w:rPr>
          <w:color w:val="000000"/>
          <w:spacing w:val="-6"/>
        </w:rPr>
        <w:t>ное построение предложений с причастными и дее</w:t>
      </w:r>
      <w:r w:rsidRPr="00A94632">
        <w:rPr>
          <w:color w:val="000000"/>
          <w:spacing w:val="-10"/>
        </w:rPr>
        <w:t>причастными оборотами.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color w:val="000000"/>
          <w:spacing w:val="-1"/>
        </w:rPr>
        <w:t xml:space="preserve">Имя числительное </w:t>
      </w:r>
      <w:r w:rsidRPr="00A94632">
        <w:rPr>
          <w:color w:val="000000"/>
          <w:spacing w:val="-2"/>
        </w:rPr>
        <w:t>Имя числительное как часть речи: общее грамма</w:t>
      </w:r>
      <w:r w:rsidRPr="00A94632">
        <w:rPr>
          <w:color w:val="000000"/>
          <w:spacing w:val="-2"/>
        </w:rPr>
        <w:softHyphen/>
        <w:t xml:space="preserve">тическое значение, морфологические признаки, роль </w:t>
      </w:r>
      <w:r w:rsidRPr="00A94632">
        <w:rPr>
          <w:color w:val="000000"/>
          <w:spacing w:val="-3"/>
        </w:rPr>
        <w:t>в предложении.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1"/>
        </w:rPr>
        <w:t xml:space="preserve">Числительные простые, сложные и составные; их </w:t>
      </w:r>
      <w:r w:rsidRPr="00A94632">
        <w:rPr>
          <w:color w:val="000000"/>
          <w:spacing w:val="-5"/>
        </w:rPr>
        <w:t>правописание.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38" w:firstLine="426"/>
        <w:jc w:val="both"/>
      </w:pPr>
      <w:r w:rsidRPr="00A94632">
        <w:rPr>
          <w:color w:val="000000"/>
        </w:rPr>
        <w:t>Числительные количественные, порядковые, со</w:t>
      </w:r>
      <w:r w:rsidRPr="00A94632">
        <w:rPr>
          <w:color w:val="000000"/>
        </w:rPr>
        <w:softHyphen/>
      </w:r>
      <w:r w:rsidRPr="00A94632">
        <w:rPr>
          <w:color w:val="000000"/>
          <w:spacing w:val="-4"/>
        </w:rPr>
        <w:t xml:space="preserve">бирательные,   дробные;   их   значение,   особенности </w:t>
      </w:r>
      <w:r w:rsidRPr="00A94632">
        <w:rPr>
          <w:color w:val="000000"/>
          <w:spacing w:val="-2"/>
        </w:rPr>
        <w:t>склонения и правописания.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color w:val="000000"/>
          <w:spacing w:val="-5"/>
        </w:rPr>
        <w:t>Нормы употребления числительных в устной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67" w:firstLine="426"/>
        <w:jc w:val="both"/>
      </w:pPr>
      <w:r w:rsidRPr="00A94632">
        <w:rPr>
          <w:color w:val="000000"/>
        </w:rPr>
        <w:t>Правильное чтение (с точки зрения грамматиче</w:t>
      </w:r>
      <w:r w:rsidRPr="00A94632">
        <w:rPr>
          <w:color w:val="000000"/>
        </w:rPr>
        <w:softHyphen/>
      </w:r>
      <w:r w:rsidRPr="00A94632">
        <w:rPr>
          <w:color w:val="000000"/>
          <w:spacing w:val="-3"/>
        </w:rPr>
        <w:t>ских норм) текстов с именами числительными.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86" w:firstLine="426"/>
        <w:jc w:val="both"/>
      </w:pPr>
      <w:r w:rsidRPr="00A94632">
        <w:rPr>
          <w:b/>
          <w:color w:val="000000"/>
        </w:rPr>
        <w:t>Культура речи</w:t>
      </w:r>
      <w:r w:rsidRPr="00A94632">
        <w:rPr>
          <w:color w:val="000000"/>
        </w:rPr>
        <w:t xml:space="preserve">. Правильное употребление в речи </w:t>
      </w:r>
      <w:r w:rsidRPr="00A94632">
        <w:rPr>
          <w:color w:val="000000"/>
          <w:spacing w:val="-2"/>
        </w:rPr>
        <w:t xml:space="preserve">числительных (в частности, составных) в косвенных </w:t>
      </w:r>
      <w:r w:rsidRPr="00A94632">
        <w:rPr>
          <w:color w:val="000000"/>
          <w:spacing w:val="-5"/>
        </w:rPr>
        <w:t>падежах. Верное согласование собирательных числи</w:t>
      </w:r>
      <w:r w:rsidRPr="00A94632">
        <w:rPr>
          <w:color w:val="000000"/>
          <w:spacing w:val="-5"/>
        </w:rPr>
        <w:softHyphen/>
      </w:r>
      <w:r w:rsidRPr="00A94632">
        <w:rPr>
          <w:color w:val="000000"/>
          <w:spacing w:val="-2"/>
        </w:rPr>
        <w:t xml:space="preserve">тельных </w:t>
      </w:r>
      <w:r w:rsidRPr="00A94632">
        <w:rPr>
          <w:i/>
          <w:iCs/>
          <w:color w:val="000000"/>
          <w:spacing w:val="-2"/>
        </w:rPr>
        <w:t xml:space="preserve">(оба, обе; двое, трое) с </w:t>
      </w:r>
      <w:r w:rsidRPr="00A94632">
        <w:rPr>
          <w:color w:val="000000"/>
          <w:spacing w:val="-2"/>
        </w:rPr>
        <w:t>именами существи</w:t>
      </w:r>
      <w:r w:rsidRPr="00A94632">
        <w:rPr>
          <w:color w:val="000000"/>
          <w:spacing w:val="-2"/>
        </w:rPr>
        <w:softHyphen/>
        <w:t>тельными.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color w:val="000000"/>
        </w:rPr>
        <w:t>Местоимение</w:t>
      </w:r>
      <w:r w:rsidRPr="00A94632">
        <w:rPr>
          <w:color w:val="000000"/>
        </w:rPr>
        <w:t xml:space="preserve">  </w:t>
      </w:r>
      <w:proofErr w:type="spellStart"/>
      <w:proofErr w:type="gramStart"/>
      <w:r w:rsidRPr="00A94632">
        <w:rPr>
          <w:color w:val="000000"/>
        </w:rPr>
        <w:t>Местоимение</w:t>
      </w:r>
      <w:proofErr w:type="spellEnd"/>
      <w:proofErr w:type="gramEnd"/>
      <w:r w:rsidRPr="00A94632">
        <w:rPr>
          <w:color w:val="000000"/>
        </w:rPr>
        <w:t xml:space="preserve"> как часть речи: особенности значе</w:t>
      </w:r>
      <w:r w:rsidRPr="00A94632">
        <w:rPr>
          <w:color w:val="000000"/>
          <w:spacing w:val="-1"/>
        </w:rPr>
        <w:t>ния, морфологических и синтаксических признаков.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73" w:firstLine="426"/>
        <w:jc w:val="both"/>
      </w:pPr>
      <w:r w:rsidRPr="00A94632">
        <w:rPr>
          <w:color w:val="000000"/>
          <w:spacing w:val="-1"/>
        </w:rPr>
        <w:t>Разряды местоимений: значение, изменение, пра</w:t>
      </w:r>
      <w:r w:rsidRPr="00A94632">
        <w:rPr>
          <w:color w:val="000000"/>
          <w:spacing w:val="-1"/>
        </w:rPr>
        <w:softHyphen/>
      </w:r>
      <w:r w:rsidRPr="00A94632">
        <w:rPr>
          <w:color w:val="000000"/>
          <w:spacing w:val="-2"/>
        </w:rPr>
        <w:t>вописание, роль в предложении.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82" w:firstLine="426"/>
        <w:jc w:val="both"/>
      </w:pPr>
      <w:r w:rsidRPr="00A94632">
        <w:rPr>
          <w:color w:val="000000"/>
        </w:rPr>
        <w:t>Употребление местоимений для связи предложе</w:t>
      </w:r>
      <w:r w:rsidRPr="00A94632">
        <w:rPr>
          <w:color w:val="000000"/>
        </w:rPr>
        <w:softHyphen/>
      </w:r>
      <w:r w:rsidRPr="00A94632">
        <w:rPr>
          <w:color w:val="000000"/>
          <w:spacing w:val="-2"/>
        </w:rPr>
        <w:t>ний в тексте в роли синонимической замены.</w:t>
      </w:r>
    </w:p>
    <w:p w:rsidR="00B21D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02" w:firstLine="426"/>
        <w:jc w:val="both"/>
        <w:rPr>
          <w:rStyle w:val="30"/>
          <w:rFonts w:ascii="Times New Roman" w:hAnsi="Times New Roman" w:cs="Times New Roman"/>
          <w:bCs w:val="0"/>
          <w:sz w:val="24"/>
          <w:szCs w:val="24"/>
        </w:rPr>
      </w:pPr>
      <w:r w:rsidRPr="00A94632">
        <w:rPr>
          <w:b/>
          <w:color w:val="000000"/>
          <w:spacing w:val="-2"/>
        </w:rPr>
        <w:t>Культура речи</w:t>
      </w:r>
      <w:r w:rsidRPr="00A94632">
        <w:rPr>
          <w:color w:val="000000"/>
          <w:spacing w:val="-2"/>
        </w:rPr>
        <w:t xml:space="preserve">. Правильное, не нарушающее </w:t>
      </w:r>
      <w:r w:rsidRPr="00A94632">
        <w:rPr>
          <w:color w:val="000000"/>
        </w:rPr>
        <w:t>смысловой точности употребление местоимений в тексте. Верное образование и произношение место</w:t>
      </w:r>
      <w:r w:rsidRPr="00A94632">
        <w:rPr>
          <w:color w:val="000000"/>
        </w:rPr>
        <w:softHyphen/>
        <w:t xml:space="preserve">имений: </w:t>
      </w:r>
      <w:r w:rsidRPr="00A94632">
        <w:rPr>
          <w:i/>
          <w:iCs/>
          <w:color w:val="000000"/>
        </w:rPr>
        <w:t xml:space="preserve">их </w:t>
      </w:r>
      <w:r w:rsidRPr="00A94632">
        <w:rPr>
          <w:color w:val="000000"/>
        </w:rPr>
        <w:t>(не «</w:t>
      </w:r>
      <w:proofErr w:type="spellStart"/>
      <w:r w:rsidRPr="00A94632">
        <w:rPr>
          <w:color w:val="000000"/>
        </w:rPr>
        <w:t>ихний</w:t>
      </w:r>
      <w:proofErr w:type="spellEnd"/>
      <w:r w:rsidRPr="00A94632">
        <w:rPr>
          <w:color w:val="000000"/>
        </w:rPr>
        <w:t xml:space="preserve">»), </w:t>
      </w:r>
      <w:r w:rsidRPr="00A94632">
        <w:rPr>
          <w:i/>
          <w:iCs/>
          <w:color w:val="000000"/>
        </w:rPr>
        <w:t xml:space="preserve">о нём </w:t>
      </w:r>
      <w:r w:rsidRPr="00A94632">
        <w:rPr>
          <w:color w:val="000000"/>
        </w:rPr>
        <w:t>(не «</w:t>
      </w:r>
      <w:proofErr w:type="gramStart"/>
      <w:r w:rsidRPr="00A94632">
        <w:rPr>
          <w:color w:val="000000"/>
        </w:rPr>
        <w:t>о</w:t>
      </w:r>
      <w:proofErr w:type="gramEnd"/>
      <w:r w:rsidRPr="00A94632">
        <w:rPr>
          <w:color w:val="000000"/>
        </w:rPr>
        <w:t xml:space="preserve"> ем») и т.</w:t>
      </w:r>
      <w:bookmarkStart w:id="1" w:name="bookmark51"/>
      <w:r w:rsidR="00A94632" w:rsidRPr="00A94632">
        <w:rPr>
          <w:color w:val="000000"/>
        </w:rPr>
        <w:t>д.</w:t>
      </w:r>
      <w:r w:rsidRPr="00A94632">
        <w:rPr>
          <w:rStyle w:val="30"/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bookmarkEnd w:id="1"/>
    </w:p>
    <w:p w:rsidR="00A37357" w:rsidRPr="00A94632" w:rsidRDefault="00A94632" w:rsidP="00A37357">
      <w:pPr>
        <w:keepNext/>
        <w:ind w:left="-284" w:firstLine="426"/>
        <w:jc w:val="center"/>
        <w:rPr>
          <w:b/>
        </w:rPr>
      </w:pPr>
      <w:r w:rsidRPr="00A94632">
        <w:rPr>
          <w:b/>
        </w:rPr>
        <w:lastRenderedPageBreak/>
        <w:t>7</w:t>
      </w:r>
      <w:r w:rsidR="00A37357" w:rsidRPr="00A94632">
        <w:rPr>
          <w:b/>
        </w:rPr>
        <w:t xml:space="preserve"> класс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b/>
        </w:rPr>
        <w:t xml:space="preserve">О языке </w:t>
      </w:r>
      <w:r w:rsidRPr="00A94632">
        <w:t>Язык как развивающее явление.</w:t>
      </w:r>
    </w:p>
    <w:p w:rsidR="00A37357" w:rsidRPr="00A94632" w:rsidRDefault="00A37357" w:rsidP="00A37357">
      <w:pPr>
        <w:keepNext/>
        <w:ind w:left="-284" w:firstLine="426"/>
        <w:jc w:val="both"/>
      </w:pPr>
      <w:proofErr w:type="gramStart"/>
      <w:r w:rsidRPr="00A94632">
        <w:rPr>
          <w:b/>
        </w:rPr>
        <w:t>Речь (</w:t>
      </w:r>
      <w:r w:rsidRPr="00A94632"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  <w:proofErr w:type="gramEnd"/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 xml:space="preserve">Текст. Прямой и обратный (экспрессивный) порядок слов в предложениях текста; средства связи предложений – наречия и предложно-падежные сочетания со значением места и времени, союзы </w:t>
      </w:r>
      <w:r w:rsidRPr="00A94632">
        <w:rPr>
          <w:i/>
        </w:rPr>
        <w:t>и, да, а, но, же</w:t>
      </w:r>
      <w:r w:rsidRPr="00A94632">
        <w:t>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Типы речи: строение типового фрагмента текста с описанием состояния человека; рассуждения-размышления.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proofErr w:type="gramStart"/>
      <w:r w:rsidRPr="00A94632">
        <w:rPr>
          <w:b/>
        </w:rPr>
        <w:t>Закрепление и углубление изученного в 6 классе).</w:t>
      </w:r>
      <w:proofErr w:type="gramEnd"/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Звуковая сторона речи: звуки речи; словесное и логическое ударение; интонация.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>Язык. Правописание. Культура речи.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>Морфология и орфография.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b/>
        </w:rPr>
        <w:t xml:space="preserve">Наречие </w:t>
      </w:r>
      <w:proofErr w:type="spellStart"/>
      <w:proofErr w:type="gramStart"/>
      <w:r w:rsidRPr="00A94632">
        <w:t>Наречие</w:t>
      </w:r>
      <w:proofErr w:type="spellEnd"/>
      <w:proofErr w:type="gramEnd"/>
      <w:r w:rsidRPr="00A94632">
        <w:t xml:space="preserve"> как часть речи: общее грамматическое значение, морфологические признаки, роль в предложении.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Степени сравнения наречий.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Правописание НЕ и НИ в наречиях; Не с наречиями на –О (-Е); О и</w:t>
      </w:r>
      <w:proofErr w:type="gramStart"/>
      <w:r w:rsidRPr="00A94632">
        <w:t xml:space="preserve"> А</w:t>
      </w:r>
      <w:proofErr w:type="gramEnd"/>
      <w:r w:rsidRPr="00A94632">
        <w:t xml:space="preserve"> в конце наречий; Ь после шипящих в конце наречий; употребление дефиса, Н-НН в наречиях; слитное и раздельное написание наречных слов.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Разряды наречий по значению: определительные и обстоятельственные. Слова категории состояния (знакомство).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Свободное владение орфографическим, толковым, этимологическим словарями для получения необходимой справки по наречию.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Наречие в художественном тексте (наблюдение и анализ). Синонимия наречий при характеристике действия, признака.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i/>
        </w:rPr>
        <w:t>Культура речи</w:t>
      </w:r>
      <w:r w:rsidRPr="00A94632">
        <w:t>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b/>
        </w:rPr>
        <w:t xml:space="preserve">Служебные части речи 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Предлог</w:t>
      </w:r>
      <w:proofErr w:type="gramStart"/>
      <w:r w:rsidRPr="00A94632">
        <w:t xml:space="preserve"> .</w:t>
      </w:r>
      <w:proofErr w:type="gramEnd"/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Общее понятие о предлогах. Разряды предлогов: простые, сложные и составные; непроизводные и производные.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Правописание предлогов.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 xml:space="preserve">Союз 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Общее понятие о союзе.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Разряды союзов: сочинительные и подчинительные. Употребление союзов в простом и сложном предложениях.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 xml:space="preserve">Правописание союзов типа </w:t>
      </w:r>
      <w:r w:rsidRPr="00A94632">
        <w:rPr>
          <w:i/>
        </w:rPr>
        <w:t>зато, чтобы, также, тоже</w:t>
      </w:r>
      <w:r w:rsidRPr="00A94632">
        <w:t>, соотносимых с формами других частей речи.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i/>
        </w:rPr>
        <w:t xml:space="preserve">Культура речи. </w:t>
      </w:r>
      <w:r w:rsidRPr="00A94632">
        <w:t>Союзы как средство связи членов предложения и средство связи предложений. Правильное произношение союзов.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 xml:space="preserve">Частица </w:t>
      </w:r>
      <w:r w:rsidRPr="00A94632">
        <w:t xml:space="preserve"> 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Общее понятие о частице.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Разряды частиц: формообразующие и модальные (отрицательные, вопросительные, выделительные, усилительные и др.).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Правописание частиц НЕ и НИ с различными частями речи и в составе предложения.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Частицы как средство выразительности речи.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i/>
        </w:rPr>
        <w:lastRenderedPageBreak/>
        <w:t xml:space="preserve">Культура речи. </w:t>
      </w:r>
      <w:r w:rsidRPr="00A94632">
        <w:t>Употребление частиц в соответствии со смыслом высказывания и стилем речи. Правильное произношение частиц.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 xml:space="preserve">Междометия и звукоподражательные слова 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Общее понятие о междометиях и звукоподражательных словах. Междометия, обслуживающие сферу волеизъявления, сферу речевого этикета.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Правописание междометий и звукоподражаний. Знаки препинания в предложениях с междометиями.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rPr>
          <w:i/>
        </w:rPr>
        <w:t>Культура речи.</w:t>
      </w:r>
      <w:r w:rsidRPr="00A94632">
        <w:t xml:space="preserve"> Правильное произношение и употребление междометий и звукоподражательных слов в речи.</w:t>
      </w:r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 xml:space="preserve">Трудные случаи разграничения языковых явлений </w:t>
      </w:r>
    </w:p>
    <w:p w:rsidR="00A37357" w:rsidRPr="00A94632" w:rsidRDefault="00A37357" w:rsidP="00A37357">
      <w:pPr>
        <w:keepNext/>
        <w:ind w:left="-284" w:firstLine="426"/>
        <w:jc w:val="both"/>
      </w:pPr>
      <w:proofErr w:type="gramStart"/>
      <w:r w:rsidRPr="00A94632">
        <w:t>Семантико-грамматический анализ внешне сходных явлений языка; по прежнему – по-прежнему, ввиду – в виду, стекло (гл.) – стекло (сущ.), что (мест.) – что (союз), обежать – обижать и т.п.</w:t>
      </w:r>
      <w:proofErr w:type="gramEnd"/>
    </w:p>
    <w:p w:rsidR="00A37357" w:rsidRPr="00A94632" w:rsidRDefault="00A37357" w:rsidP="00A37357">
      <w:pPr>
        <w:keepNext/>
        <w:ind w:left="-284" w:firstLine="426"/>
        <w:jc w:val="both"/>
        <w:rPr>
          <w:b/>
        </w:rPr>
      </w:pPr>
      <w:r w:rsidRPr="00A94632">
        <w:rPr>
          <w:b/>
        </w:rPr>
        <w:t xml:space="preserve">Повторение </w:t>
      </w:r>
      <w:proofErr w:type="gramStart"/>
      <w:r w:rsidRPr="00A94632">
        <w:rPr>
          <w:b/>
        </w:rPr>
        <w:t>изученного</w:t>
      </w:r>
      <w:proofErr w:type="gramEnd"/>
      <w:r w:rsidRPr="00A94632">
        <w:rPr>
          <w:b/>
        </w:rPr>
        <w:t xml:space="preserve"> в 5-7 классах 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Русский язык и разделы науки в нем. Фонетика. Орфоэпия.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>Состав слова. Словообразование. Лексика и фразеология.</w:t>
      </w:r>
    </w:p>
    <w:p w:rsidR="00A37357" w:rsidRPr="00A94632" w:rsidRDefault="00A37357" w:rsidP="00A37357">
      <w:pPr>
        <w:keepNext/>
        <w:ind w:left="-284" w:firstLine="426"/>
        <w:jc w:val="both"/>
      </w:pPr>
      <w:r w:rsidRPr="00A94632">
        <w:t xml:space="preserve">Грамматика: морфология и синтаксис. Орфография. Пунктуация    </w:t>
      </w:r>
    </w:p>
    <w:p w:rsidR="00A37357" w:rsidRPr="00A94632" w:rsidRDefault="00A37357" w:rsidP="00A37357">
      <w:pPr>
        <w:ind w:left="-284" w:firstLine="426"/>
        <w:jc w:val="center"/>
        <w:rPr>
          <w:b/>
        </w:rPr>
      </w:pPr>
      <w:r w:rsidRPr="00A94632">
        <w:rPr>
          <w:b/>
        </w:rPr>
        <w:t>8 класс</w:t>
      </w:r>
    </w:p>
    <w:p w:rsidR="00A37357" w:rsidRPr="00A94632" w:rsidRDefault="00A37357" w:rsidP="00A37357">
      <w:pPr>
        <w:shd w:val="clear" w:color="auto" w:fill="FFFFFF"/>
        <w:ind w:left="-284" w:firstLine="426"/>
        <w:jc w:val="both"/>
        <w:rPr>
          <w:b/>
        </w:rPr>
      </w:pPr>
      <w:r w:rsidRPr="00A94632">
        <w:rPr>
          <w:b/>
        </w:rPr>
        <w:t xml:space="preserve">О языке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t>Русский язык в семье славянских языков.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spacing w:val="-1"/>
        </w:rPr>
        <w:t xml:space="preserve">РЕЧЬ </w:t>
      </w:r>
      <w:r w:rsidRPr="00A94632">
        <w:t>Систематизация сведений о тексте, стилях и ти</w:t>
      </w:r>
      <w:r w:rsidRPr="00A94632">
        <w:softHyphen/>
        <w:t>пах речи; расширение представления о языковых средствах, характерных для различных стилей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96" w:firstLine="426"/>
        <w:jc w:val="both"/>
      </w:pPr>
      <w:r w:rsidRPr="00A94632">
        <w:t xml:space="preserve">Жанры </w:t>
      </w:r>
      <w:r w:rsidRPr="00A94632">
        <w:rPr>
          <w:spacing w:val="43"/>
        </w:rPr>
        <w:t>публицистики:</w:t>
      </w:r>
      <w:r w:rsidRPr="00A94632">
        <w:t xml:space="preserve"> репортаж, порт</w:t>
      </w:r>
      <w:r w:rsidRPr="00A94632">
        <w:softHyphen/>
        <w:t>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96" w:firstLine="426"/>
        <w:jc w:val="both"/>
      </w:pPr>
      <w:r w:rsidRPr="00A94632">
        <w:t>Высказывания, ориентированные на жанр ре</w:t>
      </w:r>
      <w:r w:rsidRPr="00A94632">
        <w:softHyphen/>
        <w:t>портажа: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86" w:firstLine="426"/>
        <w:jc w:val="both"/>
      </w:pPr>
      <w:r w:rsidRPr="00A94632">
        <w:t>репортаж-повествование о событии (посещении театра, экскурсии, походе);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82" w:firstLine="426"/>
        <w:jc w:val="both"/>
      </w:pPr>
      <w:r w:rsidRPr="00A94632">
        <w:t>репортаж-описание памятника истории или культуры (родного города, поселка, улицы, музея).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82" w:firstLine="426"/>
        <w:jc w:val="both"/>
      </w:pPr>
      <w:r w:rsidRPr="00A94632">
        <w:t>Высказывание, ориентированное на жанр порт</w:t>
      </w:r>
      <w:r w:rsidRPr="00A94632">
        <w:softHyphen/>
        <w:t>ретного очерка (рассказ об интересном человеке).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77" w:firstLine="426"/>
        <w:jc w:val="both"/>
      </w:pPr>
      <w:r w:rsidRPr="00A94632">
        <w:t>Высказывание, ориентированное на жанр про</w:t>
      </w:r>
      <w:r w:rsidRPr="00A94632">
        <w:softHyphen/>
        <w:t>блемной статьи «Хочу и надо — как их прими</w:t>
      </w:r>
      <w:r w:rsidRPr="00A94632">
        <w:softHyphen/>
        <w:t>рить?».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77" w:firstLine="426"/>
        <w:jc w:val="both"/>
        <w:rPr>
          <w:b/>
        </w:rPr>
      </w:pPr>
      <w:r w:rsidRPr="00A94632">
        <w:rPr>
          <w:b/>
          <w:spacing w:val="-9"/>
        </w:rPr>
        <w:t xml:space="preserve">Трудные случаи правописания </w:t>
      </w:r>
      <w:r w:rsidRPr="00A94632">
        <w:rPr>
          <w:b/>
          <w:spacing w:val="-2"/>
        </w:rPr>
        <w:t xml:space="preserve">(на основе изученного)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  <w:spacing w:val="-11"/>
        </w:rPr>
        <w:t xml:space="preserve">ЯЗЫК. ПРАВОПИСАНИЕ. КУЛЬТУРА РЕЧИ </w:t>
      </w:r>
      <w:r w:rsidRPr="00A94632">
        <w:rPr>
          <w:b/>
          <w:bCs/>
        </w:rPr>
        <w:t>Синтаксис и пунктуация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  <w:spacing w:val="-6"/>
        </w:rPr>
        <w:t xml:space="preserve">Словосочетание и предложение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t>Понятие о словосочетании. Строение словосоче</w:t>
      </w:r>
      <w:r w:rsidRPr="00A94632"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5" w:firstLine="426"/>
        <w:jc w:val="both"/>
      </w:pPr>
      <w:r w:rsidRPr="00A94632">
        <w:t>Понятие о предложении. Отличие предложения от словосочетания. Виды предложений по цели вы</w:t>
      </w:r>
      <w:r w:rsidRPr="00A94632">
        <w:softHyphen/>
        <w:t>сказывания; восклицательные предложения (по</w:t>
      </w:r>
      <w:r w:rsidRPr="00A94632">
        <w:softHyphen/>
        <w:t>вторение). Прямой и обратный порядок слов. Логи</w:t>
      </w:r>
      <w:r w:rsidRPr="00A94632">
        <w:softHyphen/>
        <w:t>ческое ударение.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38" w:firstLine="426"/>
        <w:jc w:val="both"/>
      </w:pPr>
      <w:r w:rsidRPr="00A94632">
        <w:rPr>
          <w:b/>
          <w:bCs/>
        </w:rPr>
        <w:t xml:space="preserve">Культура речи. </w:t>
      </w:r>
      <w:r w:rsidRPr="00A94632">
        <w:t>Построение словосочетаний с разными видами подчинительной связи: управле</w:t>
      </w:r>
      <w:r w:rsidRPr="00A94632">
        <w:softHyphen/>
        <w:t>нием и согласованием. Логическое ударение и по</w:t>
      </w:r>
      <w:r w:rsidRPr="00A94632">
        <w:softHyphen/>
        <w:t>рядок слов как средство повышения точности и вы разительности речи. Интонация побудительных и восклицательных предложений, передающая раз</w:t>
      </w:r>
      <w:r w:rsidRPr="00A94632">
        <w:softHyphen/>
        <w:t>личные эмоциональные оттенки значения. Ри</w:t>
      </w:r>
      <w:r w:rsidRPr="00A94632">
        <w:softHyphen/>
        <w:t>торический вопрос, вопросно-ответная форма изло</w:t>
      </w:r>
      <w:r w:rsidRPr="00A94632">
        <w:softHyphen/>
        <w:t>жения как стилистические приемы, повышающие выразительность речи. Варианты произношения в устной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  <w:spacing w:val="-6"/>
        </w:rPr>
        <w:t>Синтаксис простого предложения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613" w:firstLine="426"/>
      </w:pPr>
      <w:r w:rsidRPr="00A94632">
        <w:rPr>
          <w:spacing w:val="-9"/>
        </w:rPr>
        <w:t xml:space="preserve">Двусоставное предложение. Главные и второстепенные </w:t>
      </w:r>
      <w:r w:rsidRPr="00A94632">
        <w:rPr>
          <w:spacing w:val="-8"/>
        </w:rPr>
        <w:t xml:space="preserve">члены предложения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9" w:firstLine="426"/>
        <w:jc w:val="both"/>
      </w:pPr>
      <w:r w:rsidRPr="00A94632">
        <w:t xml:space="preserve">Подлежащее и сказуемое как главные члены предложения. Способы выражения </w:t>
      </w:r>
      <w:r w:rsidRPr="00A94632">
        <w:lastRenderedPageBreak/>
        <w:t>подлежащего. Простое и составное сказуемое (глагольное и имен</w:t>
      </w:r>
      <w:r w:rsidRPr="00A94632">
        <w:softHyphen/>
        <w:t>ное). Связка. Постановка тире между подлежащим и сказуемым.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4" w:firstLine="426"/>
        <w:jc w:val="both"/>
      </w:pPr>
      <w:r w:rsidRPr="00A94632"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4" w:firstLine="426"/>
      </w:pPr>
      <w:r w:rsidRPr="00A94632">
        <w:rPr>
          <w:b/>
        </w:rPr>
        <w:t>Культура речи</w:t>
      </w:r>
      <w:r w:rsidRPr="00A94632">
        <w:t>. Согласование сказуемого с под</w:t>
      </w:r>
      <w:r w:rsidRPr="00A94632">
        <w:softHyphen/>
        <w:t>лежащим, выраженным словосочетанием и слож</w:t>
      </w:r>
      <w:r w:rsidRPr="00A94632">
        <w:softHyphen/>
        <w:t>носокращенными словами.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4" w:firstLine="426"/>
        <w:jc w:val="both"/>
      </w:pPr>
      <w:r w:rsidRPr="00A94632"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t>Обстоятельства времени как средство связи предложений в повествовательных текстах; их си</w:t>
      </w:r>
      <w:r w:rsidRPr="00A94632">
        <w:softHyphen/>
        <w:t>нонимика.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t>Обстоятельства места как средство связи предло</w:t>
      </w:r>
      <w:r w:rsidRPr="00A94632">
        <w:softHyphen/>
        <w:t>жений в описательных и повествовательных текс</w:t>
      </w:r>
      <w:r w:rsidRPr="00A94632">
        <w:softHyphen/>
        <w:t>тах; их синонимика.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t xml:space="preserve">Стилистическая роль сравнительных оборотов </w:t>
      </w:r>
      <w:r w:rsidRPr="00A94632">
        <w:rPr>
          <w:b/>
          <w:bCs/>
        </w:rPr>
        <w:t xml:space="preserve">и </w:t>
      </w:r>
      <w:r w:rsidRPr="00A94632">
        <w:t>определений в изобразительной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  <w:spacing w:val="-7"/>
        </w:rPr>
        <w:t>Односоставные простые предложения</w:t>
      </w:r>
      <w:r w:rsidRPr="00A94632">
        <w:rPr>
          <w:spacing w:val="-7"/>
        </w:rPr>
        <w:t xml:space="preserve">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15" w:firstLine="426"/>
        <w:jc w:val="both"/>
      </w:pPr>
      <w:r w:rsidRPr="00A94632">
        <w:t>Односоставные предложения с главным членом в форме подлежащего (назывные) и в форме сказуе</w:t>
      </w:r>
      <w:r w:rsidRPr="00A94632">
        <w:softHyphen/>
        <w:t>мого (определенно-личные, неопределенно-личные, безличные).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91" w:firstLine="426"/>
        <w:jc w:val="both"/>
      </w:pPr>
      <w:r w:rsidRPr="00A94632">
        <w:rPr>
          <w:b/>
        </w:rPr>
        <w:t xml:space="preserve">Культура </w:t>
      </w:r>
      <w:r w:rsidRPr="00A94632">
        <w:rPr>
          <w:b/>
          <w:bCs/>
        </w:rPr>
        <w:t xml:space="preserve">речи. </w:t>
      </w:r>
      <w:r w:rsidRPr="00A94632">
        <w:t>Предложения односоставные и двусоставные как синтаксические синонимы. Упо</w:t>
      </w:r>
      <w:r w:rsidRPr="00A94632">
        <w:softHyphen/>
        <w:t>требление в описании назывных предложений для обозначения времени и места. Использование лич</w:t>
      </w:r>
      <w:r w:rsidRPr="00A94632">
        <w:softHyphen/>
        <w:t>ных и безличных предложений как синтаксиче</w:t>
      </w:r>
      <w:r w:rsidRPr="00A94632">
        <w:softHyphen/>
        <w:t>ских синонимов.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  <w:spacing w:val="-7"/>
        </w:rPr>
        <w:t xml:space="preserve">Неполные предложения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t xml:space="preserve">Понятие о неполных предложениях. </w:t>
      </w:r>
      <w:r w:rsidRPr="00A94632">
        <w:rPr>
          <w:b/>
        </w:rPr>
        <w:t xml:space="preserve">Культура </w:t>
      </w:r>
      <w:r w:rsidRPr="00A94632">
        <w:rPr>
          <w:b/>
          <w:bCs/>
        </w:rPr>
        <w:t xml:space="preserve">речи. </w:t>
      </w:r>
      <w:r w:rsidRPr="00A94632">
        <w:t>Употребление неполных предло</w:t>
      </w:r>
      <w:r w:rsidRPr="00A94632">
        <w:softHyphen/>
        <w:t>жений в разговорной (в диалоге) и в книжной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422" w:firstLine="426"/>
        <w:jc w:val="both"/>
        <w:rPr>
          <w:b/>
        </w:rPr>
      </w:pPr>
      <w:r w:rsidRPr="00A94632">
        <w:rPr>
          <w:b/>
          <w:spacing w:val="-8"/>
        </w:rPr>
        <w:t xml:space="preserve">Предложения с однородными членами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34" w:firstLine="426"/>
        <w:jc w:val="both"/>
      </w:pPr>
      <w:r w:rsidRPr="00A94632">
        <w:t xml:space="preserve">Однородные члены предложения; их признаки. Однородные члены, связанные </w:t>
      </w:r>
      <w:proofErr w:type="spellStart"/>
      <w:r w:rsidRPr="00A94632">
        <w:t>бессоюзно</w:t>
      </w:r>
      <w:proofErr w:type="spellEnd"/>
      <w:r w:rsidRPr="00A94632">
        <w:t xml:space="preserve"> и при по</w:t>
      </w:r>
      <w:r w:rsidRPr="00A94632">
        <w:softHyphen/>
        <w:t>мощи сочинительных союзов. Однородные и неод</w:t>
      </w:r>
      <w:r w:rsidRPr="00A94632">
        <w:softHyphen/>
        <w:t>нородные определения. Предложения с нескольки</w:t>
      </w:r>
      <w:r w:rsidRPr="00A94632">
        <w:softHyphen/>
        <w:t>ми рядами однородных членов. Запятая между од</w:t>
      </w:r>
      <w:r w:rsidRPr="00A94632">
        <w:softHyphen/>
        <w:t>нородными членами. Обобщающие слова при однородных членах предложения. Двоеточие и ти</w:t>
      </w:r>
      <w:r w:rsidRPr="00A94632">
        <w:softHyphen/>
        <w:t>ре при обобщающих словах в предложениях с одно</w:t>
      </w:r>
      <w:r w:rsidRPr="00A94632">
        <w:softHyphen/>
        <w:t>родными членами.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rPr>
          <w:b/>
        </w:rPr>
        <w:t xml:space="preserve">Культура </w:t>
      </w:r>
      <w:r w:rsidRPr="00A94632">
        <w:rPr>
          <w:b/>
          <w:bCs/>
        </w:rPr>
        <w:t xml:space="preserve">речи. </w:t>
      </w:r>
      <w:r w:rsidRPr="00A94632">
        <w:t>Правильное построение предло</w:t>
      </w:r>
      <w:r w:rsidRPr="00A94632">
        <w:softHyphen/>
        <w:t xml:space="preserve">жений с союзами </w:t>
      </w:r>
      <w:r w:rsidRPr="00A94632">
        <w:rPr>
          <w:i/>
          <w:iCs/>
        </w:rPr>
        <w:t>не только..., но и..., как..., так и...</w:t>
      </w:r>
      <w:proofErr w:type="gramStart"/>
      <w:r w:rsidRPr="00A94632">
        <w:rPr>
          <w:i/>
          <w:iCs/>
        </w:rPr>
        <w:t xml:space="preserve"> .</w:t>
      </w:r>
      <w:proofErr w:type="gramEnd"/>
      <w:r w:rsidRPr="00A94632">
        <w:rPr>
          <w:i/>
          <w:iCs/>
        </w:rPr>
        <w:t xml:space="preserve"> </w:t>
      </w:r>
      <w:r w:rsidRPr="00A94632">
        <w:t>Синонимика рядов однородных членов с раз</w:t>
      </w:r>
      <w:r w:rsidRPr="00A94632">
        <w:softHyphen/>
        <w:t>личными союзами и без союзов. Использование разных типов сочетания однородных членов (пар</w:t>
      </w:r>
      <w:r w:rsidRPr="00A94632">
        <w:softHyphen/>
        <w:t>ное соединение, с повторяющимися союзами) как средство выразительности речи. Интонация пред</w:t>
      </w:r>
      <w:r w:rsidRPr="00A94632">
        <w:softHyphen/>
        <w:t>ложений с обобщающими словами при однородных членах.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538" w:firstLine="426"/>
        <w:rPr>
          <w:b/>
        </w:rPr>
      </w:pPr>
      <w:r w:rsidRPr="00A94632">
        <w:rPr>
          <w:b/>
          <w:spacing w:val="-6"/>
        </w:rPr>
        <w:t xml:space="preserve">Предложения с обращениями, </w:t>
      </w:r>
      <w:r w:rsidRPr="00A94632">
        <w:rPr>
          <w:b/>
        </w:rPr>
        <w:t xml:space="preserve">вводными словами </w:t>
      </w:r>
      <w:r w:rsidRPr="00A94632">
        <w:rPr>
          <w:b/>
          <w:spacing w:val="-7"/>
        </w:rPr>
        <w:t xml:space="preserve">(словосочетаниями, предложениями), </w:t>
      </w:r>
      <w:r w:rsidRPr="00A94632">
        <w:rPr>
          <w:b/>
        </w:rPr>
        <w:t xml:space="preserve">междометиями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</w:pPr>
      <w:r w:rsidRPr="00A94632">
        <w:t>Обращение нераспространенное и распростра</w:t>
      </w:r>
      <w:r w:rsidRPr="00A94632">
        <w:softHyphen/>
        <w:t>ненное, знаки препинания при обращении. Ввод</w:t>
      </w:r>
      <w:r w:rsidRPr="00A94632">
        <w:softHyphen/>
        <w:t>ные слова и предложения, их сходство и различие. Знаки препинания при вводных словах, словосоче</w:t>
      </w:r>
      <w:r w:rsidRPr="00A94632">
        <w:softHyphen/>
        <w:t>таниях и предложениях. Междометие. Знаки пре</w:t>
      </w:r>
      <w:r w:rsidRPr="00A94632">
        <w:softHyphen/>
        <w:t>пинания в предложениях с междометиями.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rPr>
          <w:b/>
          <w:bCs/>
        </w:rPr>
        <w:t xml:space="preserve">Культура речи. </w:t>
      </w:r>
      <w:r w:rsidRPr="00A94632">
        <w:t>Использование обращений в раз</w:t>
      </w:r>
      <w:r w:rsidRPr="00A94632">
        <w:softHyphen/>
        <w:t>ных стилях речи как средство характеристики ад</w:t>
      </w:r>
      <w:r w:rsidRPr="00A94632">
        <w:softHyphen/>
        <w:t>ресата и передачи авторского отношения к нему. Интонация при обращении. Правильное произно</w:t>
      </w:r>
      <w:r w:rsidRPr="00A94632">
        <w:softHyphen/>
        <w:t>шение русских имен и отчеств в роли обращения.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" w:firstLine="426"/>
        <w:jc w:val="both"/>
      </w:pPr>
      <w:r w:rsidRPr="00A94632">
        <w:t>Синонимика вводных слов. Стилистические раз</w:t>
      </w:r>
      <w:r w:rsidRPr="00A94632">
        <w:softHyphen/>
        <w:t>личия между ними. Неуместное употребление ввод</w:t>
      </w:r>
      <w:r w:rsidRPr="00A94632">
        <w:softHyphen/>
        <w:t>ных слов и выражений книжного характера в раз</w:t>
      </w:r>
      <w:r w:rsidRPr="00A94632">
        <w:softHyphen/>
        <w:t>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75" w:firstLine="426"/>
        <w:jc w:val="both"/>
      </w:pPr>
      <w:r w:rsidRPr="00A94632">
        <w:rPr>
          <w:b/>
          <w:spacing w:val="-8"/>
        </w:rPr>
        <w:t xml:space="preserve">Предложения с обособленными </w:t>
      </w:r>
      <w:r w:rsidRPr="00A94632">
        <w:rPr>
          <w:b/>
        </w:rPr>
        <w:t xml:space="preserve">членами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9" w:firstLine="426"/>
        <w:jc w:val="both"/>
      </w:pPr>
      <w:r w:rsidRPr="00A94632">
        <w:t>Понятие обособления. Обособление определе</w:t>
      </w:r>
      <w:r w:rsidRPr="00A94632">
        <w:softHyphen/>
        <w:t>ний, приложений, дополнений, обстоятельств. Уточняющие члены предложения.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29" w:firstLine="426"/>
        <w:jc w:val="both"/>
      </w:pPr>
      <w:r w:rsidRPr="00A94632">
        <w:rPr>
          <w:b/>
        </w:rPr>
        <w:t xml:space="preserve">Культура </w:t>
      </w:r>
      <w:r w:rsidRPr="00A94632">
        <w:rPr>
          <w:b/>
          <w:bCs/>
        </w:rPr>
        <w:t xml:space="preserve">речи. </w:t>
      </w:r>
      <w:r w:rsidRPr="00A94632">
        <w:t>Правильное построение предло</w:t>
      </w:r>
      <w:r w:rsidRPr="00A94632">
        <w:softHyphen/>
        <w:t xml:space="preserve">жений с обособленными определениями </w:t>
      </w:r>
      <w:r w:rsidRPr="00A94632">
        <w:lastRenderedPageBreak/>
        <w:t>и обсто</w:t>
      </w:r>
      <w:r w:rsidRPr="00A94632">
        <w:softHyphen/>
        <w:t>ятельствами. Стилистическая роль обособленных и необособленных членов предложения и сопостави</w:t>
      </w:r>
      <w:r w:rsidRPr="00A94632">
        <w:softHyphen/>
        <w:t>мых с ними синтаксических конструкций (обособ</w:t>
      </w:r>
      <w:r w:rsidRPr="00A94632">
        <w:softHyphen/>
        <w:t>ленных определений и составных сказуемых, обо</w:t>
      </w:r>
      <w:r w:rsidRPr="00A94632">
        <w:softHyphen/>
        <w:t>собленных деепричастных оборотов и простых ска</w:t>
      </w:r>
      <w:r w:rsidRPr="00A94632">
        <w:softHyphen/>
        <w:t>зуемых). Деепричастные обороты как средство связи предложений в тексте. Интонация предложе</w:t>
      </w:r>
      <w:r w:rsidRPr="00A94632">
        <w:softHyphen/>
        <w:t>ний с обособленными и уточняющими членами.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firstLine="426"/>
        <w:jc w:val="both"/>
        <w:rPr>
          <w:b/>
        </w:rPr>
      </w:pPr>
      <w:r w:rsidRPr="00A94632">
        <w:rPr>
          <w:b/>
        </w:rPr>
        <w:t xml:space="preserve">Прямая и косвенная речь 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44" w:firstLine="426"/>
        <w:jc w:val="both"/>
      </w:pPr>
      <w:r w:rsidRPr="00A94632">
        <w:t>Способы передачи чужой речи: прямая и косвен</w:t>
      </w:r>
      <w:r w:rsidRPr="00A94632">
        <w:softHyphen/>
        <w:t>ная речь.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25" w:firstLine="426"/>
        <w:jc w:val="both"/>
      </w:pPr>
      <w:r w:rsidRPr="00A94632">
        <w:t>Строение предложений с прямой речью. Знаки препинания при прямой речи.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30" w:firstLine="426"/>
        <w:jc w:val="both"/>
      </w:pPr>
      <w:r w:rsidRPr="00A94632">
        <w:t>Цитата как способ передачи чужой речи. Выде</w:t>
      </w:r>
      <w:r w:rsidRPr="00A94632">
        <w:softHyphen/>
        <w:t>ление цитаты знаками препинания. Диалог</w:t>
      </w:r>
    </w:p>
    <w:p w:rsidR="00A37357" w:rsidRPr="00A94632" w:rsidRDefault="00A37357" w:rsidP="00A37357">
      <w:pPr>
        <w:widowControl w:val="0"/>
        <w:shd w:val="clear" w:color="auto" w:fill="FFFFFF"/>
        <w:autoSpaceDE w:val="0"/>
        <w:autoSpaceDN w:val="0"/>
        <w:adjustRightInd w:val="0"/>
        <w:ind w:left="-284" w:right="106" w:firstLine="426"/>
        <w:jc w:val="both"/>
      </w:pPr>
      <w:r w:rsidRPr="00A94632">
        <w:rPr>
          <w:b/>
          <w:bCs/>
        </w:rPr>
        <w:t xml:space="preserve">Культура речи. </w:t>
      </w:r>
      <w:r w:rsidRPr="00A94632">
        <w:t>Интонация предложений с пря</w:t>
      </w:r>
      <w:r w:rsidRPr="00A94632">
        <w:softHyphen/>
        <w:t>мой речью. Замена прямой речи косвенной. Сти</w:t>
      </w:r>
      <w:r w:rsidRPr="00A94632">
        <w:softHyphen/>
        <w:t>листические возможности разных способов переда</w:t>
      </w:r>
      <w:r w:rsidRPr="00A94632">
        <w:softHyphen/>
        <w:t>чи чужой речи.</w:t>
      </w:r>
    </w:p>
    <w:p w:rsidR="00776FBB" w:rsidRPr="00A94632" w:rsidRDefault="00776FBB" w:rsidP="00A37357">
      <w:pPr>
        <w:ind w:left="-284" w:firstLine="426"/>
        <w:jc w:val="center"/>
        <w:rPr>
          <w:b/>
          <w:spacing w:val="-4"/>
        </w:rPr>
      </w:pPr>
      <w:r w:rsidRPr="00A94632">
        <w:rPr>
          <w:b/>
          <w:spacing w:val="-4"/>
        </w:rPr>
        <w:t>Родной язык</w:t>
      </w:r>
    </w:p>
    <w:p w:rsidR="00776FBB" w:rsidRPr="00A94632" w:rsidRDefault="00776FBB" w:rsidP="008E26F2">
      <w:pPr>
        <w:pStyle w:val="TableParagraph"/>
        <w:contextualSpacing/>
        <w:jc w:val="both"/>
        <w:rPr>
          <w:b/>
          <w:sz w:val="24"/>
          <w:szCs w:val="24"/>
        </w:rPr>
      </w:pPr>
      <w:r w:rsidRPr="00A94632">
        <w:rPr>
          <w:b/>
          <w:sz w:val="24"/>
          <w:szCs w:val="24"/>
        </w:rPr>
        <w:t>Общие сведения о русском языке</w:t>
      </w:r>
      <w:r w:rsidRPr="00A94632">
        <w:rPr>
          <w:sz w:val="24"/>
          <w:szCs w:val="24"/>
        </w:rPr>
        <w:t xml:space="preserve"> Русский язык в семье славянских языков.</w:t>
      </w:r>
    </w:p>
    <w:p w:rsidR="00776FBB" w:rsidRPr="00A94632" w:rsidRDefault="00776FBB" w:rsidP="008E26F2">
      <w:pPr>
        <w:jc w:val="both"/>
      </w:pPr>
      <w:r w:rsidRPr="00A94632">
        <w:rPr>
          <w:b/>
        </w:rPr>
        <w:t>Синтаксис.</w:t>
      </w:r>
      <w:r w:rsidRPr="00A94632">
        <w:t xml:space="preserve"> Синтаксис как раздел грамматики. Связь синтаксиса и морфологии.</w:t>
      </w:r>
    </w:p>
    <w:p w:rsidR="00776FBB" w:rsidRPr="00A94632" w:rsidRDefault="00776FBB" w:rsidP="008E26F2">
      <w:pPr>
        <w:pStyle w:val="TableParagraph"/>
        <w:contextualSpacing/>
        <w:rPr>
          <w:b/>
          <w:sz w:val="24"/>
          <w:szCs w:val="24"/>
        </w:rPr>
      </w:pPr>
      <w:r w:rsidRPr="00A94632">
        <w:rPr>
          <w:b/>
          <w:sz w:val="24"/>
          <w:szCs w:val="24"/>
        </w:rPr>
        <w:t>Словосочетание.</w:t>
      </w:r>
      <w:r w:rsidR="008E26F2" w:rsidRPr="00A94632">
        <w:rPr>
          <w:b/>
          <w:sz w:val="24"/>
          <w:szCs w:val="24"/>
        </w:rPr>
        <w:t xml:space="preserve"> </w:t>
      </w:r>
      <w:r w:rsidRPr="00A94632">
        <w:rPr>
          <w:sz w:val="24"/>
          <w:szCs w:val="24"/>
        </w:rPr>
        <w:t>Нормы сочетания слов и их нарушения в речи</w:t>
      </w:r>
      <w:r w:rsidR="008E26F2" w:rsidRPr="00A94632">
        <w:rPr>
          <w:sz w:val="24"/>
          <w:szCs w:val="24"/>
        </w:rPr>
        <w:t>.</w:t>
      </w:r>
    </w:p>
    <w:p w:rsidR="00776FBB" w:rsidRPr="00A94632" w:rsidRDefault="00776FBB" w:rsidP="00776FBB">
      <w:pPr>
        <w:pStyle w:val="af2"/>
        <w:contextualSpacing/>
        <w:jc w:val="both"/>
        <w:rPr>
          <w:b/>
          <w:sz w:val="24"/>
          <w:szCs w:val="24"/>
        </w:rPr>
      </w:pPr>
      <w:r w:rsidRPr="00A94632">
        <w:rPr>
          <w:b/>
          <w:sz w:val="24"/>
          <w:szCs w:val="24"/>
        </w:rPr>
        <w:t>Предложение.</w:t>
      </w:r>
      <w:r w:rsidRPr="00A94632">
        <w:rPr>
          <w:sz w:val="24"/>
          <w:szCs w:val="24"/>
        </w:rPr>
        <w:t xml:space="preserve"> Простое предложение.</w:t>
      </w:r>
      <w:r w:rsidRPr="00A94632">
        <w:rPr>
          <w:b/>
          <w:sz w:val="24"/>
          <w:szCs w:val="24"/>
        </w:rPr>
        <w:t xml:space="preserve"> </w:t>
      </w:r>
    </w:p>
    <w:p w:rsidR="00776FBB" w:rsidRPr="00A94632" w:rsidRDefault="00776FBB" w:rsidP="00776FBB">
      <w:pPr>
        <w:pStyle w:val="af2"/>
        <w:contextualSpacing/>
        <w:jc w:val="both"/>
        <w:rPr>
          <w:sz w:val="24"/>
          <w:szCs w:val="24"/>
        </w:rPr>
      </w:pPr>
      <w:r w:rsidRPr="00A94632">
        <w:rPr>
          <w:b/>
          <w:sz w:val="24"/>
          <w:szCs w:val="24"/>
        </w:rPr>
        <w:t xml:space="preserve">Второстепенные члены. </w:t>
      </w:r>
      <w:r w:rsidRPr="00A94632">
        <w:rPr>
          <w:sz w:val="24"/>
          <w:szCs w:val="24"/>
        </w:rPr>
        <w:t>Способы выражения второстепенных членов предложения</w:t>
      </w:r>
    </w:p>
    <w:p w:rsidR="00776FBB" w:rsidRPr="00A94632" w:rsidRDefault="00776FBB" w:rsidP="00776FBB">
      <w:pPr>
        <w:pStyle w:val="af2"/>
        <w:contextualSpacing/>
        <w:jc w:val="both"/>
        <w:rPr>
          <w:sz w:val="24"/>
          <w:szCs w:val="24"/>
        </w:rPr>
      </w:pPr>
      <w:r w:rsidRPr="00A94632">
        <w:rPr>
          <w:b/>
          <w:sz w:val="24"/>
          <w:szCs w:val="24"/>
        </w:rPr>
        <w:t>Предложения с однородными членами.</w:t>
      </w:r>
      <w:r w:rsidRPr="00A94632">
        <w:rPr>
          <w:sz w:val="24"/>
          <w:szCs w:val="24"/>
        </w:rPr>
        <w:t xml:space="preserve"> Особенности предложений с однородными членами.</w:t>
      </w:r>
    </w:p>
    <w:p w:rsidR="00776FBB" w:rsidRPr="00A94632" w:rsidRDefault="00776FBB" w:rsidP="00776FBB">
      <w:pPr>
        <w:pStyle w:val="af2"/>
        <w:contextualSpacing/>
        <w:jc w:val="both"/>
        <w:rPr>
          <w:sz w:val="24"/>
          <w:szCs w:val="24"/>
        </w:rPr>
      </w:pPr>
      <w:r w:rsidRPr="00A94632">
        <w:rPr>
          <w:b/>
          <w:sz w:val="24"/>
          <w:szCs w:val="24"/>
        </w:rPr>
        <w:t xml:space="preserve">Предложения с обособленными членами. </w:t>
      </w:r>
      <w:r w:rsidRPr="00A94632">
        <w:rPr>
          <w:sz w:val="24"/>
          <w:szCs w:val="24"/>
        </w:rPr>
        <w:t>Правильное построение  предложений с</w:t>
      </w:r>
      <w:r w:rsidRPr="00A94632">
        <w:rPr>
          <w:b/>
          <w:sz w:val="24"/>
          <w:szCs w:val="24"/>
        </w:rPr>
        <w:t xml:space="preserve">  </w:t>
      </w:r>
      <w:r w:rsidRPr="00A94632">
        <w:rPr>
          <w:sz w:val="24"/>
          <w:szCs w:val="24"/>
        </w:rPr>
        <w:t>обособленными  определениями.</w:t>
      </w:r>
    </w:p>
    <w:p w:rsidR="00776FBB" w:rsidRPr="00A94632" w:rsidRDefault="00776FBB" w:rsidP="00776FBB">
      <w:pPr>
        <w:pStyle w:val="af2"/>
        <w:contextualSpacing/>
        <w:jc w:val="both"/>
        <w:rPr>
          <w:sz w:val="24"/>
          <w:szCs w:val="24"/>
        </w:rPr>
      </w:pPr>
      <w:r w:rsidRPr="00A94632">
        <w:rPr>
          <w:b/>
          <w:sz w:val="24"/>
          <w:szCs w:val="24"/>
        </w:rPr>
        <w:t>Обращение.</w:t>
      </w:r>
      <w:r w:rsidRPr="00A94632">
        <w:rPr>
          <w:sz w:val="24"/>
          <w:szCs w:val="24"/>
        </w:rPr>
        <w:t xml:space="preserve"> Функции  обращения и способы выражения, интонация предложений с обращением</w:t>
      </w:r>
      <w:r w:rsidR="008E26F2" w:rsidRPr="00A94632">
        <w:rPr>
          <w:sz w:val="24"/>
          <w:szCs w:val="24"/>
        </w:rPr>
        <w:t>.</w:t>
      </w:r>
    </w:p>
    <w:p w:rsidR="00A37357" w:rsidRPr="00A94632" w:rsidRDefault="00A37357" w:rsidP="00A37357">
      <w:pPr>
        <w:ind w:left="-284" w:firstLine="426"/>
        <w:jc w:val="center"/>
        <w:rPr>
          <w:b/>
        </w:rPr>
      </w:pPr>
      <w:r w:rsidRPr="00A94632">
        <w:rPr>
          <w:b/>
        </w:rPr>
        <w:t>9 класс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Международное значение русского языка 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Повторение </w:t>
      </w:r>
      <w:proofErr w:type="gramStart"/>
      <w:r w:rsidRPr="00A94632">
        <w:rPr>
          <w:b/>
        </w:rPr>
        <w:t>пройденного</w:t>
      </w:r>
      <w:proofErr w:type="gramEnd"/>
      <w:r w:rsidRPr="00A94632">
        <w:rPr>
          <w:b/>
        </w:rPr>
        <w:t xml:space="preserve"> в 5 - 8 классах </w:t>
      </w:r>
    </w:p>
    <w:p w:rsidR="00A37357" w:rsidRPr="00A94632" w:rsidRDefault="00A37357" w:rsidP="00A37357">
      <w:pPr>
        <w:ind w:left="-284" w:firstLine="426"/>
        <w:jc w:val="both"/>
      </w:pPr>
      <w:r w:rsidRPr="00A94632">
        <w:t>Анализ текста, его стиля, сре</w:t>
      </w:r>
      <w:proofErr w:type="gramStart"/>
      <w:r w:rsidRPr="00A94632">
        <w:t>дств св</w:t>
      </w:r>
      <w:proofErr w:type="gramEnd"/>
      <w:r w:rsidRPr="00A94632">
        <w:t>язи его частей.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Синтаксис и пунктуация. Понятие сложного предложения.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Сложные предложения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Союзные сложные предложения.  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Сложносочиненные предложения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Синтаксические синонимы сложносочиненных предложений, их </w:t>
      </w:r>
      <w:proofErr w:type="spellStart"/>
      <w:r w:rsidRPr="00A94632">
        <w:t>текстообразующая</w:t>
      </w:r>
      <w:proofErr w:type="spellEnd"/>
      <w:r w:rsidRPr="00A94632">
        <w:t xml:space="preserve"> роль.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 Рецензия на литературное произведение, спектакль, кинофильм. </w:t>
      </w:r>
    </w:p>
    <w:p w:rsidR="00A37357" w:rsidRPr="00A94632" w:rsidRDefault="00A37357" w:rsidP="00A37357">
      <w:pPr>
        <w:ind w:left="-284" w:firstLine="426"/>
        <w:jc w:val="both"/>
      </w:pPr>
      <w:r w:rsidRPr="00A94632">
        <w:rPr>
          <w:b/>
        </w:rPr>
        <w:t xml:space="preserve">Сложноподчиненные предложения </w:t>
      </w:r>
      <w:r w:rsidRPr="00A94632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Типичные речевые сферы применения сложноподчиненных предложений.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Сложноподчиненные предложения с несколькими придаточными; знаки препинания в них. </w:t>
      </w:r>
    </w:p>
    <w:p w:rsidR="00A37357" w:rsidRPr="00A94632" w:rsidRDefault="00A37357" w:rsidP="00776FBB">
      <w:pPr>
        <w:ind w:left="-284" w:firstLine="426"/>
        <w:jc w:val="both"/>
      </w:pPr>
      <w:r w:rsidRPr="00A94632">
        <w:t xml:space="preserve">Синтаксические синонимы сложноподчиненных предложений, их </w:t>
      </w:r>
      <w:proofErr w:type="spellStart"/>
      <w:r w:rsidRPr="00A94632">
        <w:t>текстообразующая</w:t>
      </w:r>
      <w:proofErr w:type="spellEnd"/>
      <w:r w:rsidRPr="00A94632">
        <w:t xml:space="preserve"> роль.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Деловые документы (автобиография, заявление). 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Бессоюзные сложные предложения </w:t>
      </w:r>
    </w:p>
    <w:p w:rsidR="00A37357" w:rsidRPr="00A94632" w:rsidRDefault="00A37357" w:rsidP="00A37357">
      <w:pPr>
        <w:ind w:left="-284" w:firstLine="426"/>
        <w:jc w:val="both"/>
      </w:pPr>
      <w:r w:rsidRPr="00A94632">
        <w:lastRenderedPageBreak/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Синтаксические синонимы бессоюзных сложных предложений, их </w:t>
      </w:r>
      <w:proofErr w:type="spellStart"/>
      <w:r w:rsidRPr="00A94632">
        <w:t>текстообразующая</w:t>
      </w:r>
      <w:proofErr w:type="spellEnd"/>
      <w:r w:rsidRPr="00A94632">
        <w:t xml:space="preserve"> роль.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>Умение передавать с помощью интонации ра</w:t>
      </w:r>
      <w:proofErr w:type="gramStart"/>
      <w:r w:rsidRPr="00A94632">
        <w:t>з-</w:t>
      </w:r>
      <w:proofErr w:type="gramEnd"/>
      <w:r w:rsidRPr="00A94632"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Реферат небольшой статьи (фрагмента статьи) на лингвистическую тему. 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Сложные предложения с различными видами связи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Умение правильно употреблять в речи сложные предложения с различными видами связи.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Конспект статьи (фрагмента статьи) на лингвистическую тему. </w:t>
      </w:r>
    </w:p>
    <w:p w:rsidR="00A37357" w:rsidRPr="00A94632" w:rsidRDefault="00A37357" w:rsidP="00A37357">
      <w:pPr>
        <w:ind w:left="-284" w:firstLine="426"/>
        <w:jc w:val="both"/>
        <w:rPr>
          <w:b/>
        </w:rPr>
      </w:pPr>
      <w:r w:rsidRPr="00A94632">
        <w:rPr>
          <w:b/>
        </w:rPr>
        <w:t xml:space="preserve">Повторение и систематизация </w:t>
      </w:r>
      <w:proofErr w:type="gramStart"/>
      <w:r w:rsidRPr="00A94632">
        <w:rPr>
          <w:b/>
        </w:rPr>
        <w:t>изученного</w:t>
      </w:r>
      <w:proofErr w:type="gramEnd"/>
      <w:r w:rsidRPr="00A94632">
        <w:rPr>
          <w:b/>
        </w:rPr>
        <w:t xml:space="preserve"> в 9 классе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Доклад или реферат на историко-литературную тему (по одному источнику).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Тезисы статьи (главы книги) на лингвистическую тему. </w:t>
      </w:r>
    </w:p>
    <w:p w:rsidR="00A37357" w:rsidRPr="00A94632" w:rsidRDefault="00A37357" w:rsidP="00A37357">
      <w:pPr>
        <w:ind w:left="-284" w:firstLine="426"/>
        <w:jc w:val="both"/>
      </w:pPr>
      <w:r w:rsidRPr="00A94632">
        <w:t xml:space="preserve">Конспект и тезисный план литературно-критической статьи. </w:t>
      </w:r>
    </w:p>
    <w:p w:rsidR="00A37357" w:rsidRPr="00A94632" w:rsidRDefault="00A37357" w:rsidP="00A37357">
      <w:pPr>
        <w:keepNext/>
        <w:keepLines/>
        <w:ind w:left="-284" w:firstLine="426"/>
        <w:rPr>
          <w:b/>
        </w:rPr>
      </w:pPr>
      <w:r w:rsidRPr="00A94632">
        <w:rPr>
          <w:b/>
          <w:bCs/>
          <w:color w:val="000000"/>
        </w:rPr>
        <w:t>              </w:t>
      </w:r>
      <w:r w:rsidRPr="00A94632">
        <w:rPr>
          <w:b/>
        </w:rPr>
        <w:t xml:space="preserve">РЕЧЬ 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10"/>
        </w:rPr>
        <w:t>Систематизация сведений о тексте, стилях, ти</w:t>
      </w:r>
      <w:r w:rsidRPr="00A94632">
        <w:rPr>
          <w:spacing w:val="10"/>
        </w:rPr>
        <w:softHyphen/>
        <w:t>пах речи, строении текста; расширение представле</w:t>
      </w:r>
      <w:r w:rsidRPr="00A94632">
        <w:rPr>
          <w:spacing w:val="10"/>
        </w:rPr>
        <w:softHyphen/>
        <w:t>ния о языковых средствах, характерных для раз</w:t>
      </w:r>
      <w:r w:rsidRPr="00A94632">
        <w:rPr>
          <w:spacing w:val="10"/>
        </w:rPr>
        <w:softHyphen/>
        <w:t>личных стилей речи.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10"/>
        </w:rPr>
        <w:t>Углубление знаний о стилях речи: художествен</w:t>
      </w:r>
      <w:r w:rsidRPr="00A94632">
        <w:rPr>
          <w:spacing w:val="10"/>
        </w:rPr>
        <w:softHyphen/>
        <w:t>ный стиль речи и язык художественного произве</w:t>
      </w:r>
      <w:r w:rsidRPr="00A94632">
        <w:rPr>
          <w:spacing w:val="10"/>
        </w:rPr>
        <w:softHyphen/>
        <w:t>дения.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60"/>
          <w:shd w:val="clear" w:color="auto" w:fill="FFFFFF"/>
        </w:rPr>
        <w:t>Жанры публицистики:</w:t>
      </w:r>
      <w:r w:rsidRPr="00A94632">
        <w:rPr>
          <w:spacing w:val="10"/>
        </w:rPr>
        <w:t xml:space="preserve"> эссе, путевые заметки, рецензия. Особенности их строения: ком</w:t>
      </w:r>
      <w:r w:rsidRPr="00A94632">
        <w:rPr>
          <w:spacing w:val="10"/>
        </w:rPr>
        <w:softHyphen/>
        <w:t>муникативная задача, содержательно-композиционные особенности жанра, типологическая струк</w:t>
      </w:r>
      <w:r w:rsidRPr="00A94632">
        <w:rPr>
          <w:spacing w:val="10"/>
        </w:rPr>
        <w:softHyphen/>
        <w:t>тура текста, характерные языковые и речевые средства.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60"/>
          <w:shd w:val="clear" w:color="auto" w:fill="FFFFFF"/>
        </w:rPr>
        <w:t>Деловые бумаги:</w:t>
      </w:r>
      <w:r w:rsidRPr="00A94632">
        <w:rPr>
          <w:spacing w:val="10"/>
        </w:rPr>
        <w:t xml:space="preserve"> заявление, доверен</w:t>
      </w:r>
      <w:r w:rsidRPr="00A94632">
        <w:rPr>
          <w:spacing w:val="10"/>
        </w:rPr>
        <w:softHyphen/>
        <w:t>ность, расписка, автобиография, стандартная фор</w:t>
      </w:r>
      <w:r w:rsidRPr="00A94632">
        <w:rPr>
          <w:spacing w:val="10"/>
        </w:rPr>
        <w:softHyphen/>
        <w:t>ма, специфическая официально-деловая лексика и фразеология.</w:t>
      </w:r>
    </w:p>
    <w:p w:rsidR="00A37357" w:rsidRPr="00A94632" w:rsidRDefault="00A37357" w:rsidP="008E26F2">
      <w:pPr>
        <w:ind w:left="-284" w:firstLine="426"/>
        <w:rPr>
          <w:spacing w:val="10"/>
        </w:rPr>
      </w:pPr>
      <w:r w:rsidRPr="00A94632">
        <w:rPr>
          <w:spacing w:val="60"/>
          <w:shd w:val="clear" w:color="auto" w:fill="FFFFFF"/>
        </w:rPr>
        <w:t>Основные умения</w:t>
      </w:r>
    </w:p>
    <w:p w:rsidR="00776FBB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i/>
          <w:iCs/>
          <w:spacing w:val="20"/>
          <w:shd w:val="clear" w:color="auto" w:fill="FFFFFF"/>
        </w:rPr>
        <w:t>Восприятие высказывания.</w:t>
      </w:r>
      <w:r w:rsidRPr="00A94632">
        <w:rPr>
          <w:spacing w:val="10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</w:t>
      </w:r>
      <w:r w:rsidRPr="00A94632">
        <w:rPr>
          <w:spacing w:val="10"/>
        </w:rPr>
        <w:softHyphen/>
        <w:t xml:space="preserve">щих по радио и телевидению, отступления от норм литературного языка; 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i/>
          <w:iCs/>
          <w:spacing w:val="20"/>
          <w:shd w:val="clear" w:color="auto" w:fill="FFFFFF"/>
        </w:rPr>
        <w:t>Анализ текста.</w:t>
      </w:r>
      <w:r w:rsidRPr="00A94632">
        <w:rPr>
          <w:spacing w:val="10"/>
        </w:rPr>
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</w:t>
      </w:r>
      <w:r w:rsidRPr="00A94632">
        <w:rPr>
          <w:spacing w:val="10"/>
        </w:rPr>
        <w:softHyphen/>
        <w:t>вые средства, характерные для изученных стилей речи.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i/>
          <w:iCs/>
          <w:spacing w:val="20"/>
          <w:shd w:val="clear" w:color="auto" w:fill="FFFFFF"/>
        </w:rPr>
        <w:t>Воспроизведение текста.</w:t>
      </w:r>
      <w:r w:rsidRPr="00A94632">
        <w:rPr>
          <w:spacing w:val="10"/>
        </w:rPr>
        <w:t xml:space="preserve"> Писать изложения по текстам публицистического, характерные языковые средст</w:t>
      </w:r>
      <w:r w:rsidRPr="00A94632">
        <w:rPr>
          <w:spacing w:val="10"/>
        </w:rPr>
        <w:softHyphen/>
        <w:t>ва; вводить в текст элементы сочинения (типа рас</w:t>
      </w:r>
      <w:r w:rsidRPr="00A94632">
        <w:rPr>
          <w:spacing w:val="10"/>
        </w:rPr>
        <w:softHyphen/>
        <w:t>суждения, описания, повествования).</w:t>
      </w:r>
    </w:p>
    <w:p w:rsidR="00776FBB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i/>
          <w:iCs/>
          <w:spacing w:val="20"/>
          <w:shd w:val="clear" w:color="auto" w:fill="FFFFFF"/>
        </w:rPr>
        <w:t>Создание текста.</w:t>
      </w:r>
      <w:r w:rsidRPr="00A94632">
        <w:rPr>
          <w:spacing w:val="10"/>
        </w:rPr>
        <w:t xml:space="preserve"> Создавать письменные вы</w:t>
      </w:r>
      <w:r w:rsidRPr="00A94632">
        <w:rPr>
          <w:spacing w:val="10"/>
        </w:rPr>
        <w:softHyphen/>
        <w:t>сказывания художественного и публицистич</w:t>
      </w:r>
      <w:r w:rsidR="00776FBB" w:rsidRPr="00A94632">
        <w:rPr>
          <w:spacing w:val="10"/>
        </w:rPr>
        <w:t>еского стилей на свободные темы.</w:t>
      </w:r>
      <w:r w:rsidRPr="00A94632">
        <w:rPr>
          <w:spacing w:val="10"/>
        </w:rPr>
        <w:t xml:space="preserve"> </w:t>
      </w:r>
    </w:p>
    <w:p w:rsidR="00776FBB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10"/>
        </w:rPr>
        <w:t xml:space="preserve">Строить устные и письменные высказывания, ориентированные на жанры публицистики (эссе, путевые заметки, рецензию). 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10"/>
        </w:rPr>
        <w:lastRenderedPageBreak/>
        <w:t>Составлять деловые бумаги: заявление, доверен</w:t>
      </w:r>
      <w:r w:rsidRPr="00A94632">
        <w:rPr>
          <w:spacing w:val="10"/>
        </w:rPr>
        <w:softHyphen/>
        <w:t>ность, расписку, автобиографию. Составлять тези</w:t>
      </w:r>
      <w:r w:rsidRPr="00A94632">
        <w:rPr>
          <w:spacing w:val="10"/>
        </w:rPr>
        <w:softHyphen/>
        <w:t>сы и конспект небольшой статьи (или фрагмента из большой статьи).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spacing w:val="10"/>
        </w:rPr>
        <w:t>Создавать высказывания научного стиля: гото</w:t>
      </w:r>
      <w:r w:rsidRPr="00A94632">
        <w:rPr>
          <w:spacing w:val="10"/>
        </w:rPr>
        <w:softHyphen/>
        <w:t>вить развернутые сообщения и доклады на линг</w:t>
      </w:r>
      <w:r w:rsidRPr="00A94632">
        <w:rPr>
          <w:spacing w:val="10"/>
        </w:rPr>
        <w:softHyphen/>
        <w:t>вистические и литературные темы для уроков-се</w:t>
      </w:r>
      <w:r w:rsidRPr="00A94632">
        <w:rPr>
          <w:spacing w:val="10"/>
        </w:rPr>
        <w:softHyphen/>
        <w:t>минаров, зачетов, кружковых занятий.</w:t>
      </w:r>
    </w:p>
    <w:p w:rsidR="00A37357" w:rsidRPr="00A94632" w:rsidRDefault="00A37357" w:rsidP="008E26F2">
      <w:pPr>
        <w:ind w:left="-284" w:right="20" w:firstLine="426"/>
        <w:rPr>
          <w:spacing w:val="10"/>
        </w:rPr>
      </w:pPr>
      <w:r w:rsidRPr="00A94632">
        <w:rPr>
          <w:i/>
          <w:iCs/>
          <w:spacing w:val="20"/>
          <w:shd w:val="clear" w:color="auto" w:fill="FFFFFF"/>
        </w:rPr>
        <w:t xml:space="preserve">Совершенствование </w:t>
      </w:r>
      <w:proofErr w:type="gramStart"/>
      <w:r w:rsidRPr="00A94632">
        <w:rPr>
          <w:i/>
          <w:iCs/>
          <w:spacing w:val="20"/>
          <w:shd w:val="clear" w:color="auto" w:fill="FFFFFF"/>
        </w:rPr>
        <w:t>написанного</w:t>
      </w:r>
      <w:proofErr w:type="gramEnd"/>
      <w:r w:rsidRPr="00A94632">
        <w:rPr>
          <w:i/>
          <w:iCs/>
          <w:spacing w:val="20"/>
          <w:shd w:val="clear" w:color="auto" w:fill="FFFFFF"/>
        </w:rPr>
        <w:t>.</w:t>
      </w:r>
      <w:r w:rsidRPr="00A94632">
        <w:rPr>
          <w:spacing w:val="10"/>
        </w:rPr>
        <w:t xml:space="preserve"> Повышать выразительность речи, добиваться целесообразно</w:t>
      </w:r>
      <w:r w:rsidRPr="00A94632">
        <w:rPr>
          <w:spacing w:val="10"/>
        </w:rPr>
        <w:softHyphen/>
        <w:t>го выбора языковых средств.</w:t>
      </w:r>
    </w:p>
    <w:p w:rsidR="00A37357" w:rsidRPr="00A94632" w:rsidRDefault="00A37357" w:rsidP="008E26F2">
      <w:pPr>
        <w:ind w:left="-284" w:firstLine="426"/>
        <w:rPr>
          <w:b/>
          <w:bCs/>
        </w:rPr>
      </w:pPr>
    </w:p>
    <w:p w:rsidR="00A37357" w:rsidRPr="00A94632" w:rsidRDefault="008E26F2" w:rsidP="008E26F2">
      <w:pPr>
        <w:widowControl w:val="0"/>
        <w:shd w:val="clear" w:color="auto" w:fill="FFFFFF"/>
        <w:autoSpaceDE w:val="0"/>
        <w:autoSpaceDN w:val="0"/>
        <w:adjustRightInd w:val="0"/>
        <w:ind w:left="-284" w:right="202" w:firstLine="426"/>
        <w:jc w:val="center"/>
        <w:rPr>
          <w:rStyle w:val="30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</w:rPr>
      </w:pPr>
      <w:r w:rsidRPr="00A94632">
        <w:rPr>
          <w:rStyle w:val="30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</w:rPr>
        <w:t>Родной язык</w:t>
      </w:r>
    </w:p>
    <w:p w:rsidR="00B21D57" w:rsidRPr="00A94632" w:rsidRDefault="00B21D57" w:rsidP="004B5AAA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</w:p>
    <w:p w:rsidR="008E26F2" w:rsidRPr="00A94632" w:rsidRDefault="008E26F2" w:rsidP="008E26F2">
      <w:pPr>
        <w:pStyle w:val="af1"/>
        <w:contextualSpacing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 xml:space="preserve">Общие сведения о языке. Богатство, красота, выразительность русского языка. </w:t>
      </w:r>
    </w:p>
    <w:p w:rsidR="000D421D" w:rsidRPr="00A94632" w:rsidRDefault="008E26F2">
      <w:r w:rsidRPr="00A94632">
        <w:t>Разделительные и выделительные знаки препинания  между частями  сложного предложения.</w:t>
      </w:r>
    </w:p>
    <w:p w:rsidR="008E26F2" w:rsidRPr="00A94632" w:rsidRDefault="008E26F2">
      <w:r w:rsidRPr="00A94632">
        <w:t>Сложносочиненные предложения.</w:t>
      </w:r>
    </w:p>
    <w:p w:rsidR="008E26F2" w:rsidRPr="00A94632" w:rsidRDefault="008E26F2">
      <w:r w:rsidRPr="00A94632">
        <w:t>Сложноподчиненные предложения. Виды придаточных предложений.</w:t>
      </w:r>
    </w:p>
    <w:p w:rsidR="008E26F2" w:rsidRPr="00A94632" w:rsidRDefault="008E26F2" w:rsidP="008E26F2">
      <w:pPr>
        <w:pStyle w:val="af1"/>
        <w:contextualSpacing/>
        <w:jc w:val="both"/>
        <w:rPr>
          <w:rFonts w:ascii="Times New Roman" w:hAnsi="Times New Roman"/>
          <w:sz w:val="24"/>
          <w:szCs w:val="24"/>
        </w:rPr>
      </w:pPr>
      <w:r w:rsidRPr="00A94632">
        <w:rPr>
          <w:rFonts w:ascii="Times New Roman" w:hAnsi="Times New Roman"/>
          <w:sz w:val="24"/>
          <w:szCs w:val="24"/>
        </w:rPr>
        <w:t xml:space="preserve">Бессоюзные сложные предложения. </w:t>
      </w:r>
    </w:p>
    <w:p w:rsidR="008E26F2" w:rsidRPr="00A94632" w:rsidRDefault="008E26F2">
      <w:r w:rsidRPr="00A94632">
        <w:t xml:space="preserve">Систематизация </w:t>
      </w:r>
      <w:proofErr w:type="gramStart"/>
      <w:r w:rsidRPr="00A94632">
        <w:t>изученного</w:t>
      </w:r>
      <w:proofErr w:type="gramEnd"/>
      <w:r w:rsidRPr="00A94632">
        <w:t xml:space="preserve"> по теме: «Сложные предложения».</w:t>
      </w:r>
    </w:p>
    <w:sectPr w:rsidR="008E26F2" w:rsidRPr="00A94632" w:rsidSect="00114E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F8" w:rsidRDefault="00264DF8" w:rsidP="00A94632">
      <w:r>
        <w:separator/>
      </w:r>
    </w:p>
  </w:endnote>
  <w:endnote w:type="continuationSeparator" w:id="0">
    <w:p w:rsidR="00264DF8" w:rsidRDefault="00264DF8" w:rsidP="00A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918"/>
      <w:docPartObj>
        <w:docPartGallery w:val="Page Numbers (Bottom of Page)"/>
        <w:docPartUnique/>
      </w:docPartObj>
    </w:sdtPr>
    <w:sdtEndPr/>
    <w:sdtContent>
      <w:p w:rsidR="00114E3B" w:rsidRDefault="008E32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E3B" w:rsidRDefault="00114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F8" w:rsidRDefault="00264DF8" w:rsidP="00A94632">
      <w:r>
        <w:separator/>
      </w:r>
    </w:p>
  </w:footnote>
  <w:footnote w:type="continuationSeparator" w:id="0">
    <w:p w:rsidR="00264DF8" w:rsidRDefault="00264DF8" w:rsidP="00A9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8D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84156"/>
    <w:multiLevelType w:val="hybridMultilevel"/>
    <w:tmpl w:val="9A72ABE8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948F2"/>
    <w:multiLevelType w:val="hybridMultilevel"/>
    <w:tmpl w:val="7242DC98"/>
    <w:lvl w:ilvl="0" w:tplc="35F683B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AF25BD6"/>
    <w:multiLevelType w:val="hybridMultilevel"/>
    <w:tmpl w:val="CB5C2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A45F83"/>
    <w:multiLevelType w:val="hybridMultilevel"/>
    <w:tmpl w:val="B8A28D3C"/>
    <w:lvl w:ilvl="0" w:tplc="35F683B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F72E0"/>
    <w:multiLevelType w:val="hybridMultilevel"/>
    <w:tmpl w:val="9FA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AA"/>
    <w:rsid w:val="000D421D"/>
    <w:rsid w:val="00114E3B"/>
    <w:rsid w:val="001E58A6"/>
    <w:rsid w:val="00264DF8"/>
    <w:rsid w:val="002858C3"/>
    <w:rsid w:val="00316FBE"/>
    <w:rsid w:val="00350C02"/>
    <w:rsid w:val="00362433"/>
    <w:rsid w:val="00370041"/>
    <w:rsid w:val="004B5AAA"/>
    <w:rsid w:val="00574BAF"/>
    <w:rsid w:val="005B38FE"/>
    <w:rsid w:val="005D5078"/>
    <w:rsid w:val="00776FBB"/>
    <w:rsid w:val="008E26F2"/>
    <w:rsid w:val="008E3263"/>
    <w:rsid w:val="009C59CF"/>
    <w:rsid w:val="00A36FBE"/>
    <w:rsid w:val="00A37357"/>
    <w:rsid w:val="00A94632"/>
    <w:rsid w:val="00AC1EA0"/>
    <w:rsid w:val="00B21D57"/>
    <w:rsid w:val="00B3189E"/>
    <w:rsid w:val="00EB55AF"/>
    <w:rsid w:val="00F715D2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+ Курсив"/>
    <w:rsid w:val="004B5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ext">
    <w:name w:val="Text"/>
    <w:uiPriority w:val="99"/>
    <w:rsid w:val="004B5AA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4B5AA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21D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1D5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1D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21D57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unhideWhenUsed/>
    <w:rsid w:val="00B21D5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B21D5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B21D57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21D57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eastAsiaTheme="minorHAnsi" w:hAnsi="Verdana" w:cs="Verdana"/>
      <w:b/>
      <w:bCs/>
      <w:sz w:val="23"/>
      <w:szCs w:val="23"/>
      <w:lang w:eastAsia="en-US"/>
    </w:rPr>
  </w:style>
  <w:style w:type="paragraph" w:customStyle="1" w:styleId="Style2">
    <w:name w:val="Style2"/>
    <w:basedOn w:val="a"/>
    <w:uiPriority w:val="99"/>
    <w:rsid w:val="00B21D57"/>
    <w:pPr>
      <w:widowControl w:val="0"/>
      <w:autoSpaceDE w:val="0"/>
      <w:autoSpaceDN w:val="0"/>
      <w:adjustRightInd w:val="0"/>
      <w:spacing w:line="274" w:lineRule="exact"/>
      <w:ind w:firstLine="346"/>
      <w:jc w:val="both"/>
    </w:pPr>
  </w:style>
  <w:style w:type="character" w:customStyle="1" w:styleId="ab">
    <w:name w:val="Основной текст_"/>
    <w:link w:val="2"/>
    <w:uiPriority w:val="99"/>
    <w:locked/>
    <w:rsid w:val="00B21D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21D57"/>
    <w:pPr>
      <w:widowControl w:val="0"/>
      <w:shd w:val="clear" w:color="auto" w:fill="FFFFFF"/>
      <w:spacing w:before="420" w:after="60" w:line="240" w:lineRule="atLeast"/>
      <w:jc w:val="center"/>
    </w:pPr>
    <w:rPr>
      <w:rFonts w:eastAsiaTheme="minorHAnsi"/>
      <w:b/>
      <w:bCs/>
      <w:sz w:val="21"/>
      <w:szCs w:val="21"/>
      <w:lang w:eastAsia="en-US"/>
    </w:rPr>
  </w:style>
  <w:style w:type="paragraph" w:customStyle="1" w:styleId="Style1">
    <w:name w:val="Style1"/>
    <w:basedOn w:val="a"/>
    <w:uiPriority w:val="99"/>
    <w:rsid w:val="00B21D5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7">
    <w:name w:val="Основной текст (7)_"/>
    <w:link w:val="70"/>
    <w:uiPriority w:val="99"/>
    <w:locked/>
    <w:rsid w:val="00B21D57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21D57"/>
    <w:pPr>
      <w:widowControl w:val="0"/>
      <w:shd w:val="clear" w:color="auto" w:fill="FFFFFF"/>
      <w:spacing w:after="60" w:line="240" w:lineRule="atLeast"/>
      <w:jc w:val="center"/>
    </w:pPr>
    <w:rPr>
      <w:rFonts w:ascii="Verdana" w:eastAsiaTheme="minorHAnsi" w:hAnsi="Verdana" w:cs="Verdana"/>
      <w:b/>
      <w:bCs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B21D57"/>
    <w:pPr>
      <w:widowControl w:val="0"/>
      <w:autoSpaceDE w:val="0"/>
      <w:autoSpaceDN w:val="0"/>
      <w:adjustRightInd w:val="0"/>
      <w:spacing w:line="259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B21D5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4">
    <w:name w:val="Style4"/>
    <w:basedOn w:val="a"/>
    <w:uiPriority w:val="99"/>
    <w:rsid w:val="00B21D57"/>
    <w:pPr>
      <w:widowControl w:val="0"/>
      <w:autoSpaceDE w:val="0"/>
      <w:autoSpaceDN w:val="0"/>
      <w:adjustRightInd w:val="0"/>
    </w:pPr>
  </w:style>
  <w:style w:type="character" w:customStyle="1" w:styleId="ac">
    <w:name w:val="Сноска_"/>
    <w:link w:val="ad"/>
    <w:uiPriority w:val="99"/>
    <w:locked/>
    <w:rsid w:val="00B21D5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B21D57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6">
    <w:name w:val="Основной текст (6)_"/>
    <w:link w:val="60"/>
    <w:uiPriority w:val="99"/>
    <w:locked/>
    <w:rsid w:val="00B21D5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1D57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5">
    <w:name w:val="Заголовок №5_"/>
    <w:link w:val="50"/>
    <w:uiPriority w:val="99"/>
    <w:locked/>
    <w:rsid w:val="00B21D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21D57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eastAsiaTheme="minorHAnsi"/>
      <w:b/>
      <w:bCs/>
      <w:sz w:val="21"/>
      <w:szCs w:val="21"/>
      <w:lang w:eastAsia="en-US"/>
    </w:rPr>
  </w:style>
  <w:style w:type="character" w:customStyle="1" w:styleId="ae">
    <w:name w:val="Колонтитул_"/>
    <w:link w:val="1"/>
    <w:uiPriority w:val="99"/>
    <w:locked/>
    <w:rsid w:val="00B21D57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1">
    <w:name w:val="Колонтитул1"/>
    <w:basedOn w:val="a"/>
    <w:link w:val="ae"/>
    <w:uiPriority w:val="99"/>
    <w:rsid w:val="00B21D57"/>
    <w:pPr>
      <w:widowControl w:val="0"/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character" w:customStyle="1" w:styleId="4">
    <w:name w:val="Заголовок №4_"/>
    <w:link w:val="40"/>
    <w:uiPriority w:val="99"/>
    <w:locked/>
    <w:rsid w:val="00B21D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21D57"/>
    <w:pPr>
      <w:widowControl w:val="0"/>
      <w:shd w:val="clear" w:color="auto" w:fill="FFFFFF"/>
      <w:spacing w:line="250" w:lineRule="exact"/>
      <w:jc w:val="center"/>
      <w:outlineLvl w:val="3"/>
    </w:pPr>
    <w:rPr>
      <w:rFonts w:eastAsiaTheme="minorHAnsi"/>
      <w:b/>
      <w:bCs/>
      <w:sz w:val="21"/>
      <w:szCs w:val="21"/>
      <w:lang w:eastAsia="en-US"/>
    </w:rPr>
  </w:style>
  <w:style w:type="character" w:customStyle="1" w:styleId="20">
    <w:name w:val="Заголовок №2_"/>
    <w:link w:val="21"/>
    <w:uiPriority w:val="99"/>
    <w:locked/>
    <w:rsid w:val="00B21D57"/>
    <w:rPr>
      <w:rFonts w:ascii="Verdana" w:hAnsi="Verdana"/>
      <w:spacing w:val="-10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21D57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eastAsiaTheme="minorHAnsi" w:hAnsi="Verdana" w:cstheme="minorBidi"/>
      <w:spacing w:val="-10"/>
      <w:sz w:val="27"/>
      <w:szCs w:val="27"/>
      <w:lang w:eastAsia="en-US"/>
    </w:rPr>
  </w:style>
  <w:style w:type="character" w:customStyle="1" w:styleId="FontStyle15">
    <w:name w:val="Font Style15"/>
    <w:uiPriority w:val="99"/>
    <w:rsid w:val="00B21D57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B21D5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B21D57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uiPriority w:val="99"/>
    <w:rsid w:val="00B21D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">
    <w:name w:val="Основной текст + Не полужирный"/>
    <w:aliases w:val="Курсив5"/>
    <w:uiPriority w:val="99"/>
    <w:rsid w:val="00B21D57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0">
    <w:name w:val="Колонтитул"/>
    <w:uiPriority w:val="99"/>
    <w:rsid w:val="00B21D57"/>
    <w:rPr>
      <w:rFonts w:ascii="Times New Roman" w:hAnsi="Times New Roman" w:cs="Times New Roman" w:hint="default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B21D57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B21D57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Не полужирный1"/>
    <w:aliases w:val="Курсив2"/>
    <w:uiPriority w:val="99"/>
    <w:rsid w:val="00B21D57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4,Не полужирный"/>
    <w:uiPriority w:val="99"/>
    <w:rsid w:val="00B21D5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B21D57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B21D57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B21D57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B21D57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B21D57"/>
    <w:rPr>
      <w:rFonts w:ascii="Century Schoolbook" w:hAnsi="Century Schoolbook" w:cs="Century Schoolbook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B21D57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B21D57"/>
    <w:rPr>
      <w:rFonts w:ascii="Century Schoolbook" w:hAnsi="Century Schoolbook" w:cs="Century Schoolbook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B21D57"/>
    <w:rPr>
      <w:rFonts w:ascii="Verdana" w:hAnsi="Verdana" w:cs="Verdana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B21D57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B21D57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1">
    <w:name w:val="No Spacing"/>
    <w:uiPriority w:val="1"/>
    <w:qFormat/>
    <w:rsid w:val="00F90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basedOn w:val="a0"/>
    <w:uiPriority w:val="99"/>
    <w:rsid w:val="005B38FE"/>
    <w:rPr>
      <w:rFonts w:ascii="Century Schoolbook" w:hAnsi="Century Schoolbook" w:cs="Century Schoolbook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6FB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2">
    <w:name w:val="Body Text"/>
    <w:basedOn w:val="a"/>
    <w:link w:val="af3"/>
    <w:uiPriority w:val="1"/>
    <w:qFormat/>
    <w:rsid w:val="00776FBB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776FB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A946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4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06BD-1DFB-4ACC-B623-C32A64E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12</cp:revision>
  <cp:lastPrinted>2018-11-18T15:41:00Z</cp:lastPrinted>
  <dcterms:created xsi:type="dcterms:W3CDTF">2018-11-15T17:31:00Z</dcterms:created>
  <dcterms:modified xsi:type="dcterms:W3CDTF">2018-12-01T05:52:00Z</dcterms:modified>
</cp:coreProperties>
</file>